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852" w:rsidRPr="00262FD2" w:rsidRDefault="00DA4852" w:rsidP="00DA485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262FD2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  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  <w:r w:rsidRPr="00262FD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DA4852" w:rsidRDefault="00DA4852" w:rsidP="00DA485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62FD2">
        <w:rPr>
          <w:rFonts w:ascii="TH SarabunPSK" w:hAnsi="TH SarabunPSK" w:cs="TH SarabunPSK"/>
          <w:b/>
          <w:bCs/>
          <w:sz w:val="36"/>
          <w:szCs w:val="36"/>
          <w:cs/>
        </w:rPr>
        <w:t>การนำแผนยุทธศาสตร์การพัฒนาไปสู่การปฏิบัติและการติดตาม  ประเมินผล</w:t>
      </w:r>
    </w:p>
    <w:p w:rsidR="00302B12" w:rsidRPr="00262FD2" w:rsidRDefault="00302B12" w:rsidP="00DA485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A4852" w:rsidRPr="00262FD2" w:rsidRDefault="00302B12" w:rsidP="00DA4852">
      <w:pPr>
        <w:rPr>
          <w:rFonts w:ascii="TH SarabunPSK" w:hAnsi="TH SarabunPSK" w:cs="TH SarabunPSK"/>
          <w:b/>
          <w:bCs/>
          <w:cs/>
        </w:rPr>
      </w:pPr>
      <w:proofErr w:type="gramStart"/>
      <w:r w:rsidRPr="00302B12">
        <w:rPr>
          <w:rFonts w:ascii="TH SarabunPSK" w:hAnsi="TH SarabunPSK" w:cs="TH SarabunPSK"/>
          <w:b/>
          <w:bCs/>
          <w:highlight w:val="lightGray"/>
        </w:rPr>
        <w:t>5</w:t>
      </w:r>
      <w:r w:rsidR="00DA4852" w:rsidRPr="00302B12">
        <w:rPr>
          <w:rFonts w:ascii="TH SarabunPSK" w:hAnsi="TH SarabunPSK" w:cs="TH SarabunPSK"/>
          <w:b/>
          <w:bCs/>
          <w:highlight w:val="lightGray"/>
        </w:rPr>
        <w:t xml:space="preserve">.1 </w:t>
      </w:r>
      <w:r w:rsidR="00DA4852" w:rsidRPr="00302B12">
        <w:rPr>
          <w:rFonts w:ascii="TH SarabunPSK" w:hAnsi="TH SarabunPSK" w:cs="TH SarabunPSK"/>
          <w:b/>
          <w:bCs/>
          <w:highlight w:val="lightGray"/>
          <w:cs/>
        </w:rPr>
        <w:t xml:space="preserve"> องค์กรที่รับผิดชอบในการติดตามและประเมินผลแผนพัฒนา</w:t>
      </w:r>
      <w:proofErr w:type="gramEnd"/>
      <w:r w:rsidR="00DA4852" w:rsidRPr="00262FD2">
        <w:rPr>
          <w:rFonts w:ascii="TH SarabunPSK" w:hAnsi="TH SarabunPSK" w:cs="TH SarabunPSK"/>
          <w:b/>
          <w:bCs/>
          <w:cs/>
        </w:rPr>
        <w:t xml:space="preserve">  </w:t>
      </w:r>
    </w:p>
    <w:p w:rsidR="00DA4852" w:rsidRPr="00612864" w:rsidRDefault="00DA4852" w:rsidP="00DA4852">
      <w:pPr>
        <w:ind w:firstLine="720"/>
        <w:jc w:val="both"/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 xml:space="preserve">  องค์การบริหารส่วนตำบลบ้านเพิ่ม ได้มีคำสั่งองค์การบริหารส่วนตำบล</w:t>
      </w:r>
      <w:r>
        <w:rPr>
          <w:rFonts w:ascii="TH SarabunPSK" w:hAnsi="TH SarabunPSK" w:cs="TH SarabunPSK" w:hint="cs"/>
          <w:cs/>
        </w:rPr>
        <w:t>บ้านเพิ่ม</w:t>
      </w:r>
      <w:r w:rsidRPr="00612864">
        <w:rPr>
          <w:rFonts w:ascii="TH SarabunPSK" w:hAnsi="TH SarabunPSK" w:cs="TH SarabunPSK"/>
          <w:cs/>
        </w:rPr>
        <w:t xml:space="preserve"> ที่ </w:t>
      </w:r>
      <w:r w:rsidRPr="00612864">
        <w:rPr>
          <w:rFonts w:ascii="TH SarabunPSK" w:hAnsi="TH SarabunPSK" w:cs="TH SarabunPSK"/>
        </w:rPr>
        <w:t>197/2558</w:t>
      </w:r>
      <w:r w:rsidRPr="00612864">
        <w:rPr>
          <w:rFonts w:ascii="TH SarabunPSK" w:hAnsi="TH SarabunPSK" w:cs="TH SarabunPSK"/>
          <w:cs/>
        </w:rPr>
        <w:t xml:space="preserve"> ลงวันที่ </w:t>
      </w:r>
    </w:p>
    <w:p w:rsidR="00DA4852" w:rsidRPr="00612864" w:rsidRDefault="00DA4852" w:rsidP="00DA4852">
      <w:pPr>
        <w:jc w:val="both"/>
        <w:rPr>
          <w:rFonts w:ascii="TH SarabunPSK" w:hAnsi="TH SarabunPSK" w:cs="TH SarabunPSK"/>
        </w:rPr>
      </w:pPr>
      <w:proofErr w:type="gramStart"/>
      <w:r w:rsidRPr="00612864">
        <w:rPr>
          <w:rFonts w:ascii="TH SarabunPSK" w:hAnsi="TH SarabunPSK" w:cs="TH SarabunPSK"/>
        </w:rPr>
        <w:t xml:space="preserve">7  </w:t>
      </w:r>
      <w:r w:rsidRPr="00612864">
        <w:rPr>
          <w:rFonts w:ascii="TH SarabunPSK" w:hAnsi="TH SarabunPSK" w:cs="TH SarabunPSK"/>
          <w:cs/>
        </w:rPr>
        <w:t>เมษายน</w:t>
      </w:r>
      <w:proofErr w:type="gramEnd"/>
      <w:r w:rsidRPr="00612864">
        <w:rPr>
          <w:rFonts w:ascii="TH SarabunPSK" w:hAnsi="TH SarabunPSK" w:cs="TH SarabunPSK"/>
          <w:cs/>
        </w:rPr>
        <w:t xml:space="preserve">  25</w:t>
      </w:r>
      <w:r w:rsidRPr="00612864">
        <w:rPr>
          <w:rFonts w:ascii="TH SarabunPSK" w:hAnsi="TH SarabunPSK" w:cs="TH SarabunPSK"/>
        </w:rPr>
        <w:t>58</w:t>
      </w:r>
      <w:r w:rsidRPr="00612864">
        <w:rPr>
          <w:rFonts w:ascii="TH SarabunPSK" w:hAnsi="TH SarabunPSK" w:cs="TH SarabunPSK"/>
          <w:cs/>
        </w:rPr>
        <w:t xml:space="preserve"> แต่งตั้งคณะกรรมการติดตามและประเมินผลแผนพัฒนาองค์การบริหารส่วนตำบล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บ้านเพิ่ม  </w:t>
      </w:r>
      <w:r w:rsidRPr="00612864">
        <w:rPr>
          <w:rFonts w:ascii="TH SarabunPSK" w:hAnsi="TH SarabunPSK" w:cs="TH SarabunPSK"/>
          <w:cs/>
        </w:rPr>
        <w:t>ตามระเบียบกระทรวงมหาดไทยว่าด้วยการจัดทำแผนพัฒนาขององค์กรปกครองส่วนท้องถิ่น พ</w:t>
      </w:r>
      <w:r w:rsidRPr="00612864">
        <w:rPr>
          <w:rFonts w:ascii="TH SarabunPSK" w:hAnsi="TH SarabunPSK" w:cs="TH SarabunPSK"/>
        </w:rPr>
        <w:t>.</w:t>
      </w:r>
      <w:r w:rsidRPr="00612864">
        <w:rPr>
          <w:rFonts w:ascii="TH SarabunPSK" w:hAnsi="TH SarabunPSK" w:cs="TH SarabunPSK"/>
          <w:cs/>
        </w:rPr>
        <w:t>ศ</w:t>
      </w:r>
      <w:r w:rsidRPr="00612864">
        <w:rPr>
          <w:rFonts w:ascii="TH SarabunPSK" w:hAnsi="TH SarabunPSK" w:cs="TH SarabunPSK"/>
        </w:rPr>
        <w:t>.2548</w:t>
      </w:r>
      <w:r w:rsidRPr="00612864">
        <w:rPr>
          <w:rFonts w:ascii="TH SarabunPSK" w:hAnsi="TH SarabunPSK" w:cs="TH SarabunPSK"/>
          <w:cs/>
        </w:rPr>
        <w:t xml:space="preserve">  ข้อ </w:t>
      </w:r>
      <w:r w:rsidRPr="00612864">
        <w:rPr>
          <w:rFonts w:ascii="TH SarabunPSK" w:hAnsi="TH SarabunPSK" w:cs="TH SarabunPSK"/>
        </w:rPr>
        <w:t>28</w:t>
      </w:r>
      <w:r w:rsidRPr="00612864">
        <w:rPr>
          <w:rFonts w:ascii="TH SarabunPSK" w:hAnsi="TH SarabunPSK" w:cs="TH SarabunPSK"/>
          <w:cs/>
        </w:rPr>
        <w:t xml:space="preserve"> ประกอบด้วย</w:t>
      </w:r>
    </w:p>
    <w:p w:rsidR="00DA4852" w:rsidRPr="00BA562A" w:rsidRDefault="00DA4852" w:rsidP="00DA4852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  <w:r w:rsidRPr="00BA562A">
        <w:rPr>
          <w:rFonts w:ascii="TH SarabunPSK" w:hAnsi="TH SarabunPSK" w:cs="TH SarabunPSK"/>
          <w:sz w:val="32"/>
          <w:szCs w:val="32"/>
        </w:rPr>
        <w:t xml:space="preserve">(1)  </w:t>
      </w:r>
      <w:r w:rsidRPr="00BA562A">
        <w:rPr>
          <w:rFonts w:ascii="TH SarabunPSK" w:hAnsi="TH SarabunPSK" w:cs="TH SarabunPSK"/>
          <w:sz w:val="32"/>
          <w:szCs w:val="32"/>
          <w:cs/>
        </w:rPr>
        <w:t xml:space="preserve">นายสนธยา </w:t>
      </w:r>
      <w:r w:rsidRPr="00BA562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BA562A">
        <w:rPr>
          <w:rFonts w:ascii="TH SarabunPSK" w:hAnsi="TH SarabunPSK" w:cs="TH SarabunPSK"/>
          <w:sz w:val="32"/>
          <w:szCs w:val="32"/>
          <w:cs/>
        </w:rPr>
        <w:t>บุผู</w:t>
      </w:r>
      <w:proofErr w:type="spellEnd"/>
      <w:r w:rsidRPr="00BA562A">
        <w:rPr>
          <w:rFonts w:ascii="TH SarabunPSK" w:hAnsi="TH SarabunPSK" w:cs="TH SarabunPSK"/>
          <w:sz w:val="32"/>
          <w:szCs w:val="32"/>
          <w:cs/>
        </w:rPr>
        <w:tab/>
      </w:r>
      <w:r w:rsidRPr="00BA562A">
        <w:rPr>
          <w:rFonts w:ascii="TH SarabunPSK" w:hAnsi="TH SarabunPSK" w:cs="TH SarabunPSK"/>
          <w:sz w:val="32"/>
          <w:szCs w:val="32"/>
          <w:cs/>
        </w:rPr>
        <w:tab/>
        <w:t xml:space="preserve">ประธานสภา </w:t>
      </w:r>
      <w:proofErr w:type="spellStart"/>
      <w:r w:rsidRPr="00BA562A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BA562A">
        <w:rPr>
          <w:rFonts w:ascii="TH SarabunPSK" w:hAnsi="TH SarabunPSK" w:cs="TH SarabunPSK"/>
          <w:sz w:val="32"/>
          <w:szCs w:val="32"/>
          <w:cs/>
        </w:rPr>
        <w:t>.</w:t>
      </w:r>
      <w:r w:rsidRPr="00BA562A">
        <w:rPr>
          <w:rFonts w:ascii="TH SarabunPSK" w:hAnsi="TH SarabunPSK" w:cs="TH SarabunPSK"/>
          <w:sz w:val="32"/>
          <w:szCs w:val="32"/>
          <w:cs/>
        </w:rPr>
        <w:tab/>
      </w:r>
      <w:r w:rsidRPr="00BA562A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DA4852" w:rsidRPr="00BA562A" w:rsidRDefault="00DA4852" w:rsidP="00DA4852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  <w:r w:rsidRPr="00BA562A">
        <w:rPr>
          <w:rFonts w:ascii="TH SarabunPSK" w:hAnsi="TH SarabunPSK" w:cs="TH SarabunPSK"/>
          <w:sz w:val="32"/>
          <w:szCs w:val="32"/>
          <w:cs/>
        </w:rPr>
        <w:t xml:space="preserve">(2)  นายอานนท์  </w:t>
      </w:r>
      <w:r w:rsidRPr="00BA56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562A">
        <w:rPr>
          <w:rFonts w:ascii="TH SarabunPSK" w:hAnsi="TH SarabunPSK" w:cs="TH SarabunPSK"/>
          <w:sz w:val="32"/>
          <w:szCs w:val="32"/>
          <w:cs/>
        </w:rPr>
        <w:t>ประทุมชัย</w:t>
      </w:r>
      <w:r w:rsidRPr="00BA562A">
        <w:rPr>
          <w:rFonts w:ascii="TH SarabunPSK" w:hAnsi="TH SarabunPSK" w:cs="TH SarabunPSK"/>
          <w:sz w:val="32"/>
          <w:szCs w:val="32"/>
          <w:cs/>
        </w:rPr>
        <w:tab/>
      </w:r>
      <w:r w:rsidRPr="00BA562A">
        <w:rPr>
          <w:rFonts w:ascii="TH SarabunPSK" w:hAnsi="TH SarabunPSK" w:cs="TH SarabunPSK" w:hint="cs"/>
          <w:sz w:val="32"/>
          <w:szCs w:val="32"/>
          <w:cs/>
        </w:rPr>
        <w:t>รองประธาน</w:t>
      </w:r>
      <w:r w:rsidRPr="00BA562A">
        <w:rPr>
          <w:rFonts w:ascii="TH SarabunPSK" w:hAnsi="TH SarabunPSK" w:cs="TH SarabunPSK"/>
          <w:sz w:val="32"/>
          <w:szCs w:val="32"/>
          <w:cs/>
        </w:rPr>
        <w:t xml:space="preserve">สภา  </w:t>
      </w:r>
      <w:proofErr w:type="spellStart"/>
      <w:r w:rsidRPr="00BA562A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BA562A">
        <w:rPr>
          <w:rFonts w:ascii="TH SarabunPSK" w:hAnsi="TH SarabunPSK" w:cs="TH SarabunPSK"/>
          <w:sz w:val="32"/>
          <w:szCs w:val="32"/>
          <w:cs/>
        </w:rPr>
        <w:t>.</w:t>
      </w:r>
      <w:r w:rsidRPr="00BA562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A562A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DA4852" w:rsidRPr="00BA562A" w:rsidRDefault="00DA4852" w:rsidP="00DA4852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  <w:r w:rsidRPr="00BA562A">
        <w:rPr>
          <w:rFonts w:ascii="TH SarabunPSK" w:hAnsi="TH SarabunPSK" w:cs="TH SarabunPSK"/>
          <w:sz w:val="32"/>
          <w:szCs w:val="32"/>
          <w:cs/>
        </w:rPr>
        <w:t>(3)  นาย</w:t>
      </w:r>
      <w:r w:rsidRPr="00BA562A">
        <w:rPr>
          <w:rFonts w:ascii="TH SarabunPSK" w:hAnsi="TH SarabunPSK" w:cs="TH SarabunPSK" w:hint="cs"/>
          <w:sz w:val="32"/>
          <w:szCs w:val="32"/>
          <w:cs/>
        </w:rPr>
        <w:t>บุญเส็ง    ดาวสูงเนิน</w:t>
      </w:r>
      <w:r w:rsidRPr="00BA562A">
        <w:rPr>
          <w:rFonts w:ascii="TH SarabunPSK" w:hAnsi="TH SarabunPSK" w:cs="TH SarabunPSK"/>
          <w:sz w:val="32"/>
          <w:szCs w:val="32"/>
          <w:cs/>
        </w:rPr>
        <w:tab/>
        <w:t xml:space="preserve">สมาชิกสภา </w:t>
      </w:r>
      <w:proofErr w:type="spellStart"/>
      <w:r w:rsidRPr="00BA562A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BA562A">
        <w:rPr>
          <w:rFonts w:ascii="TH SarabunPSK" w:hAnsi="TH SarabunPSK" w:cs="TH SarabunPSK"/>
          <w:sz w:val="32"/>
          <w:szCs w:val="32"/>
          <w:cs/>
        </w:rPr>
        <w:t>.</w:t>
      </w:r>
      <w:r w:rsidRPr="00BA562A">
        <w:rPr>
          <w:rFonts w:ascii="TH SarabunPSK" w:hAnsi="TH SarabunPSK" w:cs="TH SarabunPSK"/>
          <w:sz w:val="32"/>
          <w:szCs w:val="32"/>
        </w:rPr>
        <w:tab/>
      </w:r>
      <w:r w:rsidRPr="00BA562A">
        <w:rPr>
          <w:rFonts w:ascii="TH SarabunPSK" w:hAnsi="TH SarabunPSK" w:cs="TH SarabunPSK"/>
          <w:sz w:val="32"/>
          <w:szCs w:val="32"/>
        </w:rPr>
        <w:tab/>
      </w:r>
      <w:r w:rsidRPr="00BA562A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DA4852" w:rsidRPr="00BA562A" w:rsidRDefault="00DA4852" w:rsidP="00DA4852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  <w:r w:rsidRPr="00BA562A">
        <w:rPr>
          <w:rFonts w:ascii="TH SarabunPSK" w:hAnsi="TH SarabunPSK" w:cs="TH SarabunPSK"/>
          <w:sz w:val="32"/>
          <w:szCs w:val="32"/>
          <w:cs/>
        </w:rPr>
        <w:t xml:space="preserve">(4)  </w:t>
      </w:r>
      <w:r w:rsidRPr="00BA562A">
        <w:rPr>
          <w:rFonts w:ascii="TH SarabunPSK" w:hAnsi="TH SarabunPSK" w:cs="TH SarabunPSK" w:hint="cs"/>
          <w:sz w:val="32"/>
          <w:szCs w:val="32"/>
          <w:cs/>
        </w:rPr>
        <w:t xml:space="preserve">นางสมควร    </w:t>
      </w:r>
      <w:r w:rsidRPr="00BA562A">
        <w:rPr>
          <w:rFonts w:ascii="TH SarabunPSK" w:hAnsi="TH SarabunPSK" w:cs="TH SarabunPSK"/>
          <w:sz w:val="32"/>
          <w:szCs w:val="32"/>
        </w:rPr>
        <w:t xml:space="preserve"> </w:t>
      </w:r>
      <w:r w:rsidRPr="00BA562A">
        <w:rPr>
          <w:rFonts w:ascii="TH SarabunPSK" w:hAnsi="TH SarabunPSK" w:cs="TH SarabunPSK" w:hint="cs"/>
          <w:sz w:val="32"/>
          <w:szCs w:val="32"/>
          <w:cs/>
        </w:rPr>
        <w:t>แก้วมณี</w:t>
      </w:r>
      <w:r w:rsidRPr="00BA562A">
        <w:rPr>
          <w:rFonts w:ascii="TH SarabunPSK" w:hAnsi="TH SarabunPSK" w:cs="TH SarabunPSK"/>
          <w:sz w:val="32"/>
          <w:szCs w:val="32"/>
          <w:cs/>
        </w:rPr>
        <w:tab/>
        <w:t xml:space="preserve">สมาชิกสภา </w:t>
      </w:r>
      <w:proofErr w:type="spellStart"/>
      <w:r w:rsidRPr="00BA562A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BA562A">
        <w:rPr>
          <w:rFonts w:ascii="TH SarabunPSK" w:hAnsi="TH SarabunPSK" w:cs="TH SarabunPSK"/>
          <w:sz w:val="32"/>
          <w:szCs w:val="32"/>
          <w:cs/>
        </w:rPr>
        <w:t>.</w:t>
      </w:r>
      <w:r w:rsidRPr="00BA562A">
        <w:rPr>
          <w:rFonts w:ascii="TH SarabunPSK" w:hAnsi="TH SarabunPSK" w:cs="TH SarabunPSK"/>
          <w:sz w:val="32"/>
          <w:szCs w:val="32"/>
        </w:rPr>
        <w:tab/>
      </w:r>
      <w:r w:rsidRPr="00BA562A">
        <w:rPr>
          <w:rFonts w:ascii="TH SarabunPSK" w:hAnsi="TH SarabunPSK" w:cs="TH SarabunPSK"/>
          <w:sz w:val="32"/>
          <w:szCs w:val="32"/>
        </w:rPr>
        <w:tab/>
      </w:r>
      <w:r w:rsidRPr="00BA562A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DA4852" w:rsidRPr="00BA562A" w:rsidRDefault="00DA4852" w:rsidP="00DA4852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  <w:r w:rsidRPr="00BA562A">
        <w:rPr>
          <w:rFonts w:ascii="TH SarabunPSK" w:hAnsi="TH SarabunPSK" w:cs="TH SarabunPSK"/>
          <w:sz w:val="32"/>
          <w:szCs w:val="32"/>
          <w:cs/>
        </w:rPr>
        <w:t>(5)  นา</w:t>
      </w:r>
      <w:r w:rsidRPr="00BA562A">
        <w:rPr>
          <w:rFonts w:ascii="TH SarabunPSK" w:hAnsi="TH SarabunPSK" w:cs="TH SarabunPSK" w:hint="cs"/>
          <w:sz w:val="32"/>
          <w:szCs w:val="32"/>
          <w:cs/>
        </w:rPr>
        <w:t>ยบุญเส็ง    ดาวสูงเนิน</w:t>
      </w:r>
      <w:r w:rsidRPr="00BA562A">
        <w:rPr>
          <w:rFonts w:ascii="TH SarabunPSK" w:hAnsi="TH SarabunPSK" w:cs="TH SarabunPSK"/>
          <w:sz w:val="32"/>
          <w:szCs w:val="32"/>
          <w:cs/>
        </w:rPr>
        <w:tab/>
        <w:t>ผู้แทนประชาคมตำบล</w:t>
      </w:r>
      <w:r w:rsidRPr="00BA562A">
        <w:rPr>
          <w:rFonts w:ascii="TH SarabunPSK" w:hAnsi="TH SarabunPSK" w:cs="TH SarabunPSK"/>
          <w:sz w:val="32"/>
          <w:szCs w:val="32"/>
          <w:cs/>
        </w:rPr>
        <w:tab/>
      </w:r>
      <w:r w:rsidRPr="00BA562A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DA4852" w:rsidRPr="00BA562A" w:rsidRDefault="00DA4852" w:rsidP="00DA4852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  <w:r w:rsidRPr="00BA562A">
        <w:rPr>
          <w:rFonts w:ascii="TH SarabunPSK" w:hAnsi="TH SarabunPSK" w:cs="TH SarabunPSK"/>
          <w:sz w:val="32"/>
          <w:szCs w:val="32"/>
          <w:cs/>
        </w:rPr>
        <w:t xml:space="preserve">(6)  นายวิรัตน์  </w:t>
      </w:r>
      <w:r w:rsidRPr="00BA562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A562A">
        <w:rPr>
          <w:rFonts w:ascii="TH SarabunPSK" w:hAnsi="TH SarabunPSK" w:cs="TH SarabunPSK"/>
          <w:sz w:val="32"/>
          <w:szCs w:val="32"/>
        </w:rPr>
        <w:t xml:space="preserve">  </w:t>
      </w:r>
      <w:r w:rsidRPr="00BA56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BA562A">
        <w:rPr>
          <w:rFonts w:ascii="TH SarabunPSK" w:hAnsi="TH SarabunPSK" w:cs="TH SarabunPSK"/>
          <w:sz w:val="32"/>
          <w:szCs w:val="32"/>
          <w:cs/>
        </w:rPr>
        <w:t>แก้วก่า</w:t>
      </w:r>
      <w:proofErr w:type="spellEnd"/>
      <w:r w:rsidRPr="00BA562A">
        <w:rPr>
          <w:rFonts w:ascii="TH SarabunPSK" w:hAnsi="TH SarabunPSK" w:cs="TH SarabunPSK"/>
          <w:sz w:val="32"/>
          <w:szCs w:val="32"/>
          <w:cs/>
        </w:rPr>
        <w:tab/>
        <w:t xml:space="preserve">ผู้แทนประชาคมตำบล  </w:t>
      </w:r>
      <w:r w:rsidRPr="00BA562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A562A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DA4852" w:rsidRPr="00BA562A" w:rsidRDefault="00DA4852" w:rsidP="00DA4852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  <w:r w:rsidRPr="00BA562A">
        <w:rPr>
          <w:rFonts w:ascii="TH SarabunPSK" w:hAnsi="TH SarabunPSK" w:cs="TH SarabunPSK"/>
          <w:sz w:val="32"/>
          <w:szCs w:val="32"/>
          <w:cs/>
        </w:rPr>
        <w:t>(7)  นาย</w:t>
      </w:r>
      <w:proofErr w:type="spellStart"/>
      <w:r w:rsidRPr="00BA562A">
        <w:rPr>
          <w:rFonts w:ascii="TH SarabunPSK" w:hAnsi="TH SarabunPSK" w:cs="TH SarabunPSK"/>
          <w:sz w:val="32"/>
          <w:szCs w:val="32"/>
          <w:cs/>
        </w:rPr>
        <w:t>พัทธ</w:t>
      </w:r>
      <w:proofErr w:type="spellEnd"/>
      <w:r w:rsidRPr="00BA562A">
        <w:rPr>
          <w:rFonts w:ascii="TH SarabunPSK" w:hAnsi="TH SarabunPSK" w:cs="TH SarabunPSK"/>
          <w:sz w:val="32"/>
          <w:szCs w:val="32"/>
          <w:cs/>
        </w:rPr>
        <w:t>ลักษณ์ พวงกันยา</w:t>
      </w:r>
      <w:r w:rsidRPr="00BA562A">
        <w:rPr>
          <w:rFonts w:ascii="TH SarabunPSK" w:hAnsi="TH SarabunPSK" w:cs="TH SarabunPSK"/>
          <w:sz w:val="32"/>
          <w:szCs w:val="32"/>
          <w:cs/>
        </w:rPr>
        <w:tab/>
        <w:t>ผู้ทรงคุณวุฒิ</w:t>
      </w:r>
      <w:r w:rsidRPr="00BA562A">
        <w:rPr>
          <w:rFonts w:ascii="TH SarabunPSK" w:hAnsi="TH SarabunPSK" w:cs="TH SarabunPSK"/>
          <w:sz w:val="32"/>
          <w:szCs w:val="32"/>
          <w:cs/>
        </w:rPr>
        <w:tab/>
      </w:r>
      <w:r w:rsidRPr="00BA562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A562A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DA4852" w:rsidRPr="00BA562A" w:rsidRDefault="00DA4852" w:rsidP="00DA4852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  <w:r w:rsidRPr="00BA562A">
        <w:rPr>
          <w:rFonts w:ascii="TH SarabunPSK" w:hAnsi="TH SarabunPSK" w:cs="TH SarabunPSK"/>
          <w:sz w:val="32"/>
          <w:szCs w:val="32"/>
          <w:cs/>
        </w:rPr>
        <w:t>(8)  นายสะ</w:t>
      </w:r>
      <w:proofErr w:type="spellStart"/>
      <w:r w:rsidRPr="00BA562A">
        <w:rPr>
          <w:rFonts w:ascii="TH SarabunPSK" w:hAnsi="TH SarabunPSK" w:cs="TH SarabunPSK"/>
          <w:sz w:val="32"/>
          <w:szCs w:val="32"/>
          <w:cs/>
        </w:rPr>
        <w:t>เกนฑ์</w:t>
      </w:r>
      <w:proofErr w:type="spellEnd"/>
      <w:r w:rsidRPr="00BA562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A562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A562A">
        <w:rPr>
          <w:rFonts w:ascii="TH SarabunPSK" w:hAnsi="TH SarabunPSK" w:cs="TH SarabunPSK"/>
          <w:sz w:val="32"/>
          <w:szCs w:val="32"/>
          <w:cs/>
        </w:rPr>
        <w:t>แสนบุตร</w:t>
      </w:r>
      <w:r w:rsidRPr="00BA562A">
        <w:rPr>
          <w:rFonts w:ascii="TH SarabunPSK" w:hAnsi="TH SarabunPSK" w:cs="TH SarabunPSK"/>
          <w:sz w:val="32"/>
          <w:szCs w:val="32"/>
          <w:cs/>
        </w:rPr>
        <w:tab/>
        <w:t>ผู้ทรงคุณวุฒิ</w:t>
      </w:r>
      <w:r w:rsidRPr="00BA562A">
        <w:rPr>
          <w:rFonts w:ascii="TH SarabunPSK" w:hAnsi="TH SarabunPSK" w:cs="TH SarabunPSK"/>
          <w:sz w:val="32"/>
          <w:szCs w:val="32"/>
          <w:cs/>
        </w:rPr>
        <w:tab/>
      </w:r>
      <w:r w:rsidRPr="00BA562A">
        <w:rPr>
          <w:rFonts w:ascii="TH SarabunPSK" w:hAnsi="TH SarabunPSK" w:cs="TH SarabunPSK"/>
          <w:sz w:val="32"/>
          <w:szCs w:val="32"/>
          <w:cs/>
        </w:rPr>
        <w:tab/>
      </w:r>
      <w:r w:rsidRPr="00BA562A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DA4852" w:rsidRPr="00BA562A" w:rsidRDefault="00DA4852" w:rsidP="00DA4852">
      <w:pPr>
        <w:pStyle w:val="a3"/>
        <w:rPr>
          <w:rFonts w:ascii="TH SarabunPSK" w:hAnsi="TH SarabunPSK" w:cs="TH SarabunPSK"/>
          <w:sz w:val="32"/>
          <w:szCs w:val="32"/>
        </w:rPr>
      </w:pPr>
      <w:r w:rsidRPr="00BA562A">
        <w:rPr>
          <w:rFonts w:ascii="TH SarabunPSK" w:hAnsi="TH SarabunPSK" w:cs="TH SarabunPSK"/>
          <w:sz w:val="32"/>
          <w:szCs w:val="32"/>
          <w:cs/>
        </w:rPr>
        <w:tab/>
      </w:r>
      <w:r w:rsidRPr="00BA562A">
        <w:rPr>
          <w:rFonts w:ascii="TH SarabunPSK" w:hAnsi="TH SarabunPSK" w:cs="TH SarabunPSK"/>
          <w:sz w:val="32"/>
          <w:szCs w:val="32"/>
          <w:cs/>
        </w:rPr>
        <w:tab/>
        <w:t>(9)  ส.</w:t>
      </w:r>
      <w:proofErr w:type="spellStart"/>
      <w:r w:rsidRPr="00BA562A">
        <w:rPr>
          <w:rFonts w:ascii="TH SarabunPSK" w:hAnsi="TH SarabunPSK" w:cs="TH SarabunPSK"/>
          <w:sz w:val="32"/>
          <w:szCs w:val="32"/>
          <w:cs/>
        </w:rPr>
        <w:t>ต.ท</w:t>
      </w:r>
      <w:proofErr w:type="spellEnd"/>
      <w:r w:rsidRPr="00BA562A">
        <w:rPr>
          <w:rFonts w:ascii="TH SarabunPSK" w:hAnsi="TH SarabunPSK" w:cs="TH SarabunPSK"/>
          <w:sz w:val="32"/>
          <w:szCs w:val="32"/>
          <w:cs/>
        </w:rPr>
        <w:t xml:space="preserve">.พฤทธิ์  </w:t>
      </w:r>
      <w:r w:rsidRPr="00BA562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เวียงทอง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ปลัด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A562A">
        <w:rPr>
          <w:rFonts w:ascii="TH SarabunPSK" w:hAnsi="TH SarabunPSK" w:cs="TH SarabunPSK"/>
          <w:sz w:val="32"/>
          <w:szCs w:val="32"/>
          <w:cs/>
        </w:rPr>
        <w:t>กรรมการ/เลขานุการ</w:t>
      </w:r>
    </w:p>
    <w:p w:rsidR="00DA4852" w:rsidRPr="00BA562A" w:rsidRDefault="00DA4852" w:rsidP="00DA4852">
      <w:pPr>
        <w:pStyle w:val="a3"/>
        <w:rPr>
          <w:rFonts w:ascii="TH SarabunPSK" w:hAnsi="TH SarabunPSK" w:cs="TH SarabunPSK"/>
          <w:sz w:val="32"/>
          <w:szCs w:val="32"/>
        </w:rPr>
      </w:pPr>
      <w:r w:rsidRPr="00BA562A">
        <w:rPr>
          <w:rFonts w:ascii="TH SarabunPSK" w:hAnsi="TH SarabunPSK" w:cs="TH SarabunPSK"/>
          <w:sz w:val="32"/>
          <w:szCs w:val="32"/>
          <w:cs/>
        </w:rPr>
        <w:tab/>
      </w:r>
      <w:r w:rsidRPr="00BA562A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BA562A">
        <w:rPr>
          <w:rFonts w:ascii="TH SarabunPSK" w:hAnsi="TH SarabunPSK" w:cs="TH SarabunPSK"/>
          <w:sz w:val="32"/>
          <w:szCs w:val="32"/>
        </w:rPr>
        <w:t>10</w:t>
      </w:r>
      <w:r w:rsidRPr="00BA562A">
        <w:rPr>
          <w:rFonts w:ascii="TH SarabunPSK" w:hAnsi="TH SarabunPSK" w:cs="TH SarabunPSK"/>
          <w:sz w:val="32"/>
          <w:szCs w:val="32"/>
          <w:cs/>
        </w:rPr>
        <w:t>) นางสาว</w:t>
      </w:r>
      <w:proofErr w:type="spellStart"/>
      <w:r w:rsidRPr="00BA562A">
        <w:rPr>
          <w:rFonts w:ascii="TH SarabunPSK" w:hAnsi="TH SarabunPSK" w:cs="TH SarabunPSK"/>
          <w:sz w:val="32"/>
          <w:szCs w:val="32"/>
          <w:cs/>
        </w:rPr>
        <w:t>ธัญญา</w:t>
      </w:r>
      <w:proofErr w:type="spellEnd"/>
      <w:r w:rsidRPr="00BA562A">
        <w:rPr>
          <w:rFonts w:ascii="TH SarabunPSK" w:hAnsi="TH SarabunPSK" w:cs="TH SarabunPSK"/>
          <w:sz w:val="32"/>
          <w:szCs w:val="32"/>
          <w:cs/>
        </w:rPr>
        <w:t xml:space="preserve">รัตน์ ธุระงาน  </w:t>
      </w:r>
      <w:r w:rsidRPr="00BA56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หัวหน้าสำนักปลัดฯ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A562A">
        <w:rPr>
          <w:rFonts w:ascii="TH SarabunPSK" w:hAnsi="TH SarabunPSK" w:cs="TH SarabunPSK"/>
          <w:sz w:val="32"/>
          <w:szCs w:val="32"/>
          <w:cs/>
        </w:rPr>
        <w:t>กรรมการ/ผู้ช่วยเลขานุการ</w:t>
      </w:r>
    </w:p>
    <w:p w:rsidR="00DA4852" w:rsidRPr="00BA562A" w:rsidRDefault="00DA4852" w:rsidP="00DA4852">
      <w:pPr>
        <w:pStyle w:val="a3"/>
        <w:rPr>
          <w:rFonts w:ascii="TH SarabunPSK" w:hAnsi="TH SarabunPSK" w:cs="TH SarabunPSK"/>
          <w:sz w:val="32"/>
          <w:szCs w:val="32"/>
        </w:rPr>
      </w:pPr>
      <w:r w:rsidRPr="00BA562A">
        <w:rPr>
          <w:rFonts w:ascii="TH SarabunPSK" w:hAnsi="TH SarabunPSK" w:cs="TH SarabunPSK"/>
          <w:sz w:val="32"/>
          <w:szCs w:val="32"/>
          <w:cs/>
        </w:rPr>
        <w:tab/>
      </w:r>
      <w:r w:rsidRPr="00BA562A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BA562A">
        <w:rPr>
          <w:rFonts w:ascii="TH SarabunPSK" w:hAnsi="TH SarabunPSK" w:cs="TH SarabunPSK"/>
          <w:sz w:val="32"/>
          <w:szCs w:val="32"/>
        </w:rPr>
        <w:t>11</w:t>
      </w:r>
      <w:r w:rsidRPr="00BA562A">
        <w:rPr>
          <w:rFonts w:ascii="TH SarabunPSK" w:hAnsi="TH SarabunPSK" w:cs="TH SarabunPSK"/>
          <w:sz w:val="32"/>
          <w:szCs w:val="32"/>
          <w:cs/>
        </w:rPr>
        <w:t>) นาง</w:t>
      </w:r>
      <w:proofErr w:type="spellStart"/>
      <w:r w:rsidRPr="00BA562A">
        <w:rPr>
          <w:rFonts w:ascii="TH SarabunPSK" w:hAnsi="TH SarabunPSK" w:cs="TH SarabunPSK"/>
          <w:sz w:val="32"/>
          <w:szCs w:val="32"/>
          <w:cs/>
        </w:rPr>
        <w:t>ธนิ</w:t>
      </w:r>
      <w:proofErr w:type="spellEnd"/>
      <w:r w:rsidRPr="00BA562A">
        <w:rPr>
          <w:rFonts w:ascii="TH SarabunPSK" w:hAnsi="TH SarabunPSK" w:cs="TH SarabunPSK"/>
          <w:sz w:val="32"/>
          <w:szCs w:val="32"/>
          <w:cs/>
        </w:rPr>
        <w:t xml:space="preserve">ษร  </w:t>
      </w:r>
      <w:r w:rsidRPr="00BA562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A562A">
        <w:rPr>
          <w:rFonts w:ascii="TH SarabunPSK" w:hAnsi="TH SarabunPSK" w:cs="TH SarabunPSK"/>
          <w:sz w:val="32"/>
          <w:szCs w:val="32"/>
          <w:cs/>
        </w:rPr>
        <w:t>แสงประโคน</w:t>
      </w:r>
      <w:r w:rsidRPr="00BA562A">
        <w:rPr>
          <w:rFonts w:ascii="TH SarabunPSK" w:hAnsi="TH SarabunPSK" w:cs="TH SarabunPSK"/>
          <w:sz w:val="32"/>
          <w:szCs w:val="32"/>
          <w:cs/>
        </w:rPr>
        <w:tab/>
      </w:r>
      <w:r w:rsidRPr="00BA56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จนท.วิเคราะห์ฯ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A562A">
        <w:rPr>
          <w:rFonts w:ascii="TH SarabunPSK" w:hAnsi="TH SarabunPSK" w:cs="TH SarabunPSK"/>
          <w:sz w:val="32"/>
          <w:szCs w:val="32"/>
          <w:cs/>
        </w:rPr>
        <w:tab/>
        <w:t>กรรมการ/ผู้ช่วยเลขานุการ</w:t>
      </w:r>
    </w:p>
    <w:p w:rsidR="00DA4852" w:rsidRPr="00BA562A" w:rsidRDefault="00DA4852" w:rsidP="00DA4852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BA562A">
        <w:rPr>
          <w:rFonts w:ascii="TH SarabunPSK" w:hAnsi="TH SarabunPSK" w:cs="TH SarabunPSK" w:hint="cs"/>
          <w:sz w:val="32"/>
          <w:szCs w:val="32"/>
          <w:cs/>
        </w:rPr>
        <w:tab/>
      </w:r>
      <w:r w:rsidRPr="00BA562A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BA562A">
        <w:rPr>
          <w:rFonts w:ascii="TH SarabunPSK" w:hAnsi="TH SarabunPSK" w:cs="TH SarabunPSK"/>
          <w:sz w:val="32"/>
          <w:szCs w:val="32"/>
        </w:rPr>
        <w:t>12</w:t>
      </w:r>
      <w:r w:rsidRPr="00BA562A">
        <w:rPr>
          <w:rFonts w:ascii="TH SarabunPSK" w:hAnsi="TH SarabunPSK" w:cs="TH SarabunPSK" w:hint="cs"/>
          <w:sz w:val="32"/>
          <w:szCs w:val="32"/>
          <w:cs/>
        </w:rPr>
        <w:t>) นาง</w:t>
      </w:r>
      <w:proofErr w:type="spellStart"/>
      <w:r w:rsidRPr="00BA562A">
        <w:rPr>
          <w:rFonts w:ascii="TH SarabunPSK" w:hAnsi="TH SarabunPSK" w:cs="TH SarabunPSK" w:hint="cs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>สาวนิตย์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สาไร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นักพัฒนาชุมชน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A562A">
        <w:rPr>
          <w:rFonts w:ascii="TH SarabunPSK" w:hAnsi="TH SarabunPSK" w:cs="TH SarabunPSK" w:hint="cs"/>
          <w:sz w:val="32"/>
          <w:szCs w:val="32"/>
          <w:cs/>
        </w:rPr>
        <w:tab/>
        <w:t>กรรมการ/ผู้ช่วยเลขานุการ</w:t>
      </w:r>
    </w:p>
    <w:p w:rsidR="00DA4852" w:rsidRPr="00BA562A" w:rsidRDefault="00DA4852" w:rsidP="00DA4852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  <w:r w:rsidRPr="00BA562A">
        <w:rPr>
          <w:rFonts w:ascii="TH SarabunPSK" w:hAnsi="TH SarabunPSK" w:cs="TH SarabunPSK"/>
          <w:sz w:val="32"/>
          <w:szCs w:val="32"/>
          <w:cs/>
        </w:rPr>
        <w:t>ให้คณะกรรมการติดตามและประเมินผลแผนพัฒนาท้องถิ่น  มีอำนาจหน้าที่  ดังนี้</w:t>
      </w:r>
    </w:p>
    <w:p w:rsidR="00DA4852" w:rsidRPr="00E7037B" w:rsidRDefault="00DA4852" w:rsidP="00DA4852">
      <w:pPr>
        <w:spacing w:after="120" w:line="320" w:lineRule="exact"/>
        <w:ind w:left="720" w:firstLine="720"/>
        <w:rPr>
          <w:rFonts w:ascii="TH SarabunPSK" w:hAnsi="TH SarabunPSK" w:cs="TH SarabunPSK"/>
        </w:rPr>
      </w:pPr>
      <w:r w:rsidRPr="00E7037B">
        <w:rPr>
          <w:rFonts w:ascii="TH SarabunPSK" w:hAnsi="TH SarabunPSK" w:cs="TH SarabunPSK"/>
          <w:cs/>
        </w:rPr>
        <w:t>(1)  กำหนดแนวทาง  วิธีการในการติดตามและประเมินผลแผนพัฒนา</w:t>
      </w:r>
    </w:p>
    <w:p w:rsidR="00DA4852" w:rsidRPr="00E7037B" w:rsidRDefault="00DA4852" w:rsidP="00DA4852">
      <w:pPr>
        <w:spacing w:after="120" w:line="320" w:lineRule="exact"/>
        <w:ind w:left="720" w:firstLine="720"/>
        <w:rPr>
          <w:rFonts w:ascii="TH SarabunPSK" w:hAnsi="TH SarabunPSK" w:cs="TH SarabunPSK"/>
        </w:rPr>
      </w:pPr>
      <w:r w:rsidRPr="00E7037B">
        <w:rPr>
          <w:rFonts w:ascii="TH SarabunPSK" w:hAnsi="TH SarabunPSK" w:cs="TH SarabunPSK"/>
        </w:rPr>
        <w:t xml:space="preserve">(2)  </w:t>
      </w:r>
      <w:r w:rsidRPr="00E7037B">
        <w:rPr>
          <w:rFonts w:ascii="TH SarabunPSK" w:hAnsi="TH SarabunPSK" w:cs="TH SarabunPSK"/>
          <w:cs/>
        </w:rPr>
        <w:t>ดำเนินการติดตามและประเมินผลแผนพัฒนา</w:t>
      </w:r>
    </w:p>
    <w:p w:rsidR="00DA4852" w:rsidRPr="00E7037B" w:rsidRDefault="00DA4852" w:rsidP="00DA4852">
      <w:pPr>
        <w:spacing w:after="120" w:line="320" w:lineRule="exact"/>
        <w:ind w:left="720" w:firstLine="720"/>
        <w:rPr>
          <w:rFonts w:ascii="TH SarabunPSK" w:hAnsi="TH SarabunPSK" w:cs="TH SarabunPSK"/>
        </w:rPr>
      </w:pPr>
      <w:r w:rsidRPr="00E7037B">
        <w:rPr>
          <w:rFonts w:ascii="TH SarabunPSK" w:hAnsi="TH SarabunPSK" w:cs="TH SarabunPSK"/>
          <w:cs/>
        </w:rPr>
        <w:t>(</w:t>
      </w:r>
      <w:r w:rsidRPr="00E7037B">
        <w:rPr>
          <w:rFonts w:ascii="TH SarabunPSK" w:hAnsi="TH SarabunPSK" w:cs="TH SarabunPSK"/>
        </w:rPr>
        <w:t>3</w:t>
      </w:r>
      <w:r w:rsidRPr="00E7037B">
        <w:rPr>
          <w:rFonts w:ascii="TH SarabunPSK" w:hAnsi="TH SarabunPSK" w:cs="TH SarabunPSK"/>
          <w:cs/>
        </w:rPr>
        <w:t>)  รายงานและเสนอความคิดเห็นซึ่งได้จากการติดตามและประเมินผลแผนพัฒนาต่อผู้บริหารท้องถิ่น เพื่อให้ประชาชนในท้องถิ่นทราบ โดยทั่วกันอย่างน้อยปีละหนึ่งครั้งภายในเดือนธันวาคมของทุกปี ทั้งนี้ให้ปิดประกาศโดยเปิดเผยไม่น้อยกว่าสามสิบวัน</w:t>
      </w:r>
    </w:p>
    <w:p w:rsidR="00DA4852" w:rsidRPr="00612864" w:rsidRDefault="00DA4852" w:rsidP="00DA4852">
      <w:pPr>
        <w:spacing w:after="120" w:line="320" w:lineRule="exact"/>
        <w:ind w:left="720" w:firstLine="720"/>
        <w:rPr>
          <w:rFonts w:ascii="TH SarabunPSK" w:hAnsi="TH SarabunPSK" w:cs="TH SarabunPSK"/>
        </w:rPr>
      </w:pPr>
      <w:r w:rsidRPr="00E7037B">
        <w:rPr>
          <w:rFonts w:ascii="TH SarabunPSK" w:hAnsi="TH SarabunPSK" w:cs="TH SarabunPSK"/>
          <w:cs/>
        </w:rPr>
        <w:t>(</w:t>
      </w:r>
      <w:r w:rsidRPr="00E7037B">
        <w:rPr>
          <w:rFonts w:ascii="TH SarabunPSK" w:hAnsi="TH SarabunPSK" w:cs="TH SarabunPSK"/>
        </w:rPr>
        <w:t>4</w:t>
      </w:r>
      <w:r w:rsidRPr="00E7037B">
        <w:rPr>
          <w:rFonts w:ascii="TH SarabunPSK" w:hAnsi="TH SarabunPSK" w:cs="TH SarabunPSK"/>
          <w:cs/>
        </w:rPr>
        <w:t>) แต่งตั้งคณะอนุกรรมการหรือคณะทำงานเพื่อช่วยปฏิบัติงานตามที่เห็นสมควร</w:t>
      </w:r>
      <w:r w:rsidRPr="00612864">
        <w:rPr>
          <w:rFonts w:ascii="TH SarabunPSK" w:hAnsi="TH SarabunPSK" w:cs="TH SarabunPSK"/>
        </w:rPr>
        <w:t xml:space="preserve">    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 xml:space="preserve">     โดยมีอำนาจหน้าที่ ดังนี้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 xml:space="preserve">           ๑.  ด้านเอกสาร  รวบรวมและสรุปโครงการรายงานผลการติดตามฯ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 xml:space="preserve">           ๒. ช่วยเหลือกำหนดแนวทาง  วิธีการติดตามและประเมินผล</w:t>
      </w:r>
    </w:p>
    <w:p w:rsidR="00DA4852" w:rsidRPr="00612864" w:rsidRDefault="00DA4852" w:rsidP="00DA4852">
      <w:pPr>
        <w:rPr>
          <w:rFonts w:ascii="TH SarabunPSK" w:hAnsi="TH SarabunPSK" w:cs="TH SarabunPSK"/>
          <w:cs/>
        </w:rPr>
      </w:pPr>
      <w:r w:rsidRPr="00612864">
        <w:rPr>
          <w:rFonts w:ascii="TH SarabunPSK" w:hAnsi="TH SarabunPSK" w:cs="TH SarabunPSK"/>
          <w:cs/>
        </w:rPr>
        <w:t xml:space="preserve">          ๓. ช่วยดำเนินการติดตามและประเมินผล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lastRenderedPageBreak/>
        <w:t xml:space="preserve">          ๔. รายงาน/เสนอความเห็นจากการติดตามฯ  ต่อผู้บริหารแล้วผู้บริหารเสนอสภาท้องถิ่น  </w:t>
      </w:r>
      <w:proofErr w:type="spellStart"/>
      <w:r w:rsidRPr="00612864">
        <w:rPr>
          <w:rFonts w:ascii="TH SarabunPSK" w:hAnsi="TH SarabunPSK" w:cs="TH SarabunPSK"/>
          <w:cs/>
        </w:rPr>
        <w:t>คกก</w:t>
      </w:r>
      <w:proofErr w:type="spellEnd"/>
      <w:r w:rsidRPr="00612864">
        <w:rPr>
          <w:rFonts w:ascii="TH SarabunPSK" w:hAnsi="TH SarabunPSK" w:cs="TH SarabunPSK"/>
          <w:cs/>
        </w:rPr>
        <w:t xml:space="preserve">. 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 xml:space="preserve">                 พัฒนา ท้องถิ่นและประกาศให้ประชาชนทราบอย่างน้อยปีละ  ๑  ครั้ง  ภายในเดือน  ธ.ค.</w:t>
      </w:r>
    </w:p>
    <w:p w:rsidR="00DA4852" w:rsidRPr="00612864" w:rsidRDefault="00DA4852" w:rsidP="00DA4852">
      <w:pPr>
        <w:rPr>
          <w:rFonts w:ascii="TH SarabunPSK" w:hAnsi="TH SarabunPSK" w:cs="TH SarabunPSK"/>
          <w:b/>
          <w:bCs/>
        </w:rPr>
      </w:pPr>
      <w:r w:rsidRPr="00612864">
        <w:rPr>
          <w:rFonts w:ascii="TH SarabunPSK" w:hAnsi="TH SarabunPSK" w:cs="TH SarabunPSK"/>
          <w:cs/>
        </w:rPr>
        <w:t xml:space="preserve">                  ของทุกปี  ปิด ประกาศไม่น้อยกว่า ๓๐  วัน</w:t>
      </w:r>
    </w:p>
    <w:p w:rsidR="00DA4852" w:rsidRPr="00612864" w:rsidRDefault="00302B12" w:rsidP="00DA4852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highlight w:val="lightGray"/>
        </w:rPr>
        <w:t>5</w:t>
      </w:r>
      <w:r w:rsidR="00DA4852" w:rsidRPr="00302B12">
        <w:rPr>
          <w:rFonts w:ascii="TH SarabunPSK" w:hAnsi="TH SarabunPSK" w:cs="TH SarabunPSK"/>
          <w:b/>
          <w:bCs/>
          <w:highlight w:val="lightGray"/>
          <w:cs/>
        </w:rPr>
        <w:t>.2</w:t>
      </w:r>
      <w:r w:rsidR="00B178FB">
        <w:rPr>
          <w:rFonts w:ascii="TH SarabunPSK" w:hAnsi="TH SarabunPSK" w:cs="TH SarabunPSK" w:hint="cs"/>
          <w:b/>
          <w:bCs/>
          <w:highlight w:val="lightGray"/>
          <w:cs/>
        </w:rPr>
        <w:t xml:space="preserve"> ระเบียบวิธีการติดตามและประเมินผล</w:t>
      </w:r>
      <w:r w:rsidR="00DA4852" w:rsidRPr="00302B12">
        <w:rPr>
          <w:rFonts w:ascii="TH SarabunPSK" w:hAnsi="TH SarabunPSK" w:cs="TH SarabunPSK"/>
          <w:b/>
          <w:bCs/>
          <w:highlight w:val="lightGray"/>
          <w:cs/>
        </w:rPr>
        <w:tab/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</w:rPr>
        <w:tab/>
      </w:r>
      <w:r w:rsidRPr="00612864">
        <w:rPr>
          <w:rFonts w:ascii="TH SarabunPSK" w:hAnsi="TH SarabunPSK" w:cs="TH SarabunPSK"/>
        </w:rPr>
        <w:tab/>
      </w:r>
      <w:r w:rsidRPr="00612864">
        <w:rPr>
          <w:rFonts w:ascii="TH SarabunPSK" w:hAnsi="TH SarabunPSK" w:cs="TH SarabunPSK"/>
          <w:cs/>
        </w:rPr>
        <w:t xml:space="preserve">ติดตามและประเมินผลแผนพัฒนา </w:t>
      </w:r>
      <w:proofErr w:type="spellStart"/>
      <w:r w:rsidRPr="00612864">
        <w:rPr>
          <w:rFonts w:ascii="TH SarabunPSK" w:hAnsi="TH SarabunPSK" w:cs="TH SarabunPSK"/>
          <w:cs/>
        </w:rPr>
        <w:t>อบต</w:t>
      </w:r>
      <w:proofErr w:type="spellEnd"/>
      <w:r w:rsidRPr="00612864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บ้านเพิ่ม</w:t>
      </w:r>
      <w:r w:rsidRPr="00612864">
        <w:rPr>
          <w:rFonts w:ascii="TH SarabunPSK" w:hAnsi="TH SarabunPSK" w:cs="TH SarabunPSK"/>
          <w:cs/>
        </w:rPr>
        <w:t xml:space="preserve">  โดยใช้แบบรายงาน 3  แบบตามรูปแบบที่กรมส่งเสริมการปกครองท้องถิ่นกำหนดเป็นแนวทางไว้  คือ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ab/>
        <w:t xml:space="preserve">1.  แบบประเมินผลแผนพัฒนา   </w:t>
      </w:r>
    </w:p>
    <w:p w:rsidR="00DA4852" w:rsidRPr="00612864" w:rsidRDefault="00DA4852" w:rsidP="00DA4852">
      <w:pPr>
        <w:ind w:left="720" w:firstLine="273"/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>ใช้แบบรายงาน  แบบที่  1   การประเมินการจัดทำแผนยุทธศาสตร์ขององค์กรปกครองส่วนท้องถิ่น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ab/>
        <w:t>2.  แบบติดตามแผนพัฒนา</w:t>
      </w:r>
    </w:p>
    <w:p w:rsidR="00DA4852" w:rsidRPr="00612864" w:rsidRDefault="00DA4852" w:rsidP="00DA4852">
      <w:pPr>
        <w:tabs>
          <w:tab w:val="left" w:pos="993"/>
        </w:tabs>
        <w:rPr>
          <w:rFonts w:ascii="TH SarabunPSK" w:hAnsi="TH SarabunPSK" w:cs="TH SarabunPSK"/>
          <w:spacing w:val="-20"/>
        </w:rPr>
      </w:pPr>
      <w:r w:rsidRPr="00612864">
        <w:rPr>
          <w:rFonts w:ascii="TH SarabunPSK" w:hAnsi="TH SarabunPSK" w:cs="TH SarabunPSK"/>
          <w:cs/>
        </w:rPr>
        <w:tab/>
      </w:r>
      <w:r w:rsidRPr="00612864">
        <w:rPr>
          <w:rFonts w:ascii="TH SarabunPSK" w:hAnsi="TH SarabunPSK" w:cs="TH SarabunPSK"/>
          <w:spacing w:val="-20"/>
          <w:cs/>
        </w:rPr>
        <w:t>ใช้แบบรายงาน  แบบที่ 2    แบบติดตามและประเมินผลการดำเนินงานขององค์กรปกครองส่วนท้องถิ่น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ab/>
        <w:t>3.  แบบประเมินผลแผนพัฒนา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ab/>
      </w:r>
      <w:r w:rsidRPr="00612864">
        <w:rPr>
          <w:rFonts w:ascii="TH SarabunPSK" w:hAnsi="TH SarabunPSK" w:cs="TH SarabunPSK"/>
          <w:cs/>
        </w:rPr>
        <w:tab/>
        <w:t>ใช้แบบรายงาน  3   แบบ  คือ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ab/>
      </w:r>
      <w:r w:rsidRPr="00612864">
        <w:rPr>
          <w:rFonts w:ascii="TH SarabunPSK" w:hAnsi="TH SarabunPSK" w:cs="TH SarabunPSK"/>
          <w:cs/>
        </w:rPr>
        <w:tab/>
        <w:t>3.1   แบบประเมินผลการดำเนินงานตามแผนยุทธศาสตร์</w:t>
      </w:r>
    </w:p>
    <w:p w:rsidR="00DA4852" w:rsidRPr="00612864" w:rsidRDefault="00DA4852" w:rsidP="00DA4852">
      <w:pPr>
        <w:rPr>
          <w:rFonts w:ascii="TH SarabunPSK" w:hAnsi="TH SarabunPSK" w:cs="TH SarabunPSK"/>
          <w:cs/>
        </w:rPr>
      </w:pPr>
      <w:r w:rsidRPr="00612864">
        <w:rPr>
          <w:rFonts w:ascii="TH SarabunPSK" w:hAnsi="TH SarabunPSK" w:cs="TH SarabunPSK"/>
          <w:cs/>
        </w:rPr>
        <w:tab/>
      </w:r>
      <w:r w:rsidRPr="00612864">
        <w:rPr>
          <w:rFonts w:ascii="TH SarabunPSK" w:hAnsi="TH SarabunPSK" w:cs="TH SarabunPSK"/>
          <w:cs/>
        </w:rPr>
        <w:tab/>
        <w:t xml:space="preserve">3.2  แบบประเมินความพอใจต่อผลการดำเนินงานขององค์กร </w:t>
      </w:r>
      <w:proofErr w:type="spellStart"/>
      <w:r w:rsidRPr="00612864">
        <w:rPr>
          <w:rFonts w:ascii="TH SarabunPSK" w:hAnsi="TH SarabunPSK" w:cs="TH SarabunPSK"/>
          <w:cs/>
        </w:rPr>
        <w:t>อปท</w:t>
      </w:r>
      <w:proofErr w:type="spellEnd"/>
      <w:r w:rsidRPr="00612864">
        <w:rPr>
          <w:rFonts w:ascii="TH SarabunPSK" w:hAnsi="TH SarabunPSK" w:cs="TH SarabunPSK"/>
          <w:cs/>
        </w:rPr>
        <w:t>.ในภาพรวม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ab/>
      </w:r>
      <w:r w:rsidRPr="00612864">
        <w:rPr>
          <w:rFonts w:ascii="TH SarabunPSK" w:hAnsi="TH SarabunPSK" w:cs="TH SarabunPSK"/>
          <w:cs/>
        </w:rPr>
        <w:tab/>
        <w:t xml:space="preserve">3.3  แบบประเมินความพอใจต่อผลการดำเนินงานขององค์กร  </w:t>
      </w:r>
      <w:proofErr w:type="spellStart"/>
      <w:r w:rsidRPr="00612864">
        <w:rPr>
          <w:rFonts w:ascii="TH SarabunPSK" w:hAnsi="TH SarabunPSK" w:cs="TH SarabunPSK"/>
          <w:cs/>
        </w:rPr>
        <w:t>อปท</w:t>
      </w:r>
      <w:proofErr w:type="spellEnd"/>
      <w:r w:rsidRPr="00612864">
        <w:rPr>
          <w:rFonts w:ascii="TH SarabunPSK" w:hAnsi="TH SarabunPSK" w:cs="TH SarabunPSK"/>
          <w:cs/>
        </w:rPr>
        <w:t>. ในแต่ละยุทธศาสตร์</w:t>
      </w:r>
    </w:p>
    <w:p w:rsidR="00DA4852" w:rsidRPr="00612864" w:rsidRDefault="00302B12" w:rsidP="00DA4852">
      <w:pPr>
        <w:rPr>
          <w:rFonts w:ascii="TH SarabunPSK" w:hAnsi="TH SarabunPSK" w:cs="TH SarabunPSK"/>
          <w:b/>
          <w:bCs/>
          <w:cs/>
        </w:rPr>
      </w:pPr>
      <w:r w:rsidRPr="00302B12">
        <w:rPr>
          <w:rFonts w:ascii="TH SarabunPSK" w:hAnsi="TH SarabunPSK" w:cs="TH SarabunPSK"/>
          <w:b/>
          <w:bCs/>
          <w:highlight w:val="lightGray"/>
        </w:rPr>
        <w:t>5</w:t>
      </w:r>
      <w:r w:rsidR="00DA4852" w:rsidRPr="00302B12">
        <w:rPr>
          <w:rFonts w:ascii="TH SarabunPSK" w:hAnsi="TH SarabunPSK" w:cs="TH SarabunPSK"/>
          <w:b/>
          <w:bCs/>
          <w:highlight w:val="lightGray"/>
        </w:rPr>
        <w:t xml:space="preserve">.3 </w:t>
      </w:r>
      <w:r w:rsidR="00DA4852" w:rsidRPr="00302B12">
        <w:rPr>
          <w:rFonts w:ascii="TH SarabunPSK" w:hAnsi="TH SarabunPSK" w:cs="TH SarabunPSK"/>
          <w:b/>
          <w:bCs/>
          <w:highlight w:val="lightGray"/>
          <w:cs/>
        </w:rPr>
        <w:t>การกำหนด</w:t>
      </w:r>
      <w:r w:rsidR="00B178FB">
        <w:rPr>
          <w:rFonts w:ascii="TH SarabunPSK" w:hAnsi="TH SarabunPSK" w:cs="TH SarabunPSK" w:hint="cs"/>
          <w:b/>
          <w:bCs/>
          <w:highlight w:val="lightGray"/>
          <w:cs/>
        </w:rPr>
        <w:t>เครื่องมือที่ใช้ใน</w:t>
      </w:r>
      <w:r w:rsidR="00DA4852" w:rsidRPr="00302B12">
        <w:rPr>
          <w:rFonts w:ascii="TH SarabunPSK" w:hAnsi="TH SarabunPSK" w:cs="TH SarabunPSK"/>
          <w:b/>
          <w:bCs/>
          <w:highlight w:val="lightGray"/>
          <w:cs/>
        </w:rPr>
        <w:t>การติดตามและประเมิน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 xml:space="preserve">               องค์การบริหารส่วนตำบลนาแขมได้กำหนดห้วงระยะเวลาในการติดตามและประเมินผลแผนพัฒนา เป็นรายไตรมาส ดังนี้</w:t>
      </w:r>
    </w:p>
    <w:p w:rsidR="00DA4852" w:rsidRPr="00612864" w:rsidRDefault="00DA4852" w:rsidP="00DA4852">
      <w:pPr>
        <w:ind w:firstLine="720"/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>(1)</w:t>
      </w:r>
      <w:r w:rsidRPr="00612864">
        <w:rPr>
          <w:rFonts w:ascii="TH SarabunPSK" w:hAnsi="TH SarabunPSK" w:cs="TH SarabunPSK"/>
        </w:rPr>
        <w:t xml:space="preserve">   </w:t>
      </w:r>
      <w:r w:rsidRPr="00612864">
        <w:rPr>
          <w:rFonts w:ascii="TH SarabunPSK" w:hAnsi="TH SarabunPSK" w:cs="TH SarabunPSK"/>
          <w:cs/>
        </w:rPr>
        <w:t xml:space="preserve">ไตรมาสที่ 1  (ตุลาคม </w:t>
      </w:r>
      <w:r w:rsidRPr="00612864">
        <w:rPr>
          <w:rFonts w:ascii="TH SarabunPSK" w:hAnsi="TH SarabunPSK" w:cs="TH SarabunPSK"/>
        </w:rPr>
        <w:t>–</w:t>
      </w:r>
      <w:r w:rsidRPr="00612864">
        <w:rPr>
          <w:rFonts w:ascii="TH SarabunPSK" w:hAnsi="TH SarabunPSK" w:cs="TH SarabunPSK"/>
          <w:cs/>
        </w:rPr>
        <w:t xml:space="preserve"> ธันวาคม)</w:t>
      </w:r>
      <w:r w:rsidRPr="00612864">
        <w:rPr>
          <w:rFonts w:ascii="TH SarabunPSK" w:hAnsi="TH SarabunPSK" w:cs="TH SarabunPSK"/>
          <w:cs/>
        </w:rPr>
        <w:tab/>
      </w:r>
      <w:r w:rsidRPr="00612864">
        <w:rPr>
          <w:rFonts w:ascii="TH SarabunPSK" w:hAnsi="TH SarabunPSK" w:cs="TH SarabunPSK"/>
          <w:cs/>
        </w:rPr>
        <w:tab/>
      </w:r>
      <w:r w:rsidRPr="00612864">
        <w:rPr>
          <w:rFonts w:ascii="TH SarabunPSK" w:hAnsi="TH SarabunPSK" w:cs="TH SarabunPSK"/>
          <w:cs/>
        </w:rPr>
        <w:tab/>
      </w:r>
    </w:p>
    <w:p w:rsidR="00DA4852" w:rsidRPr="00612864" w:rsidRDefault="00DA4852" w:rsidP="00DA4852">
      <w:pPr>
        <w:ind w:firstLine="720"/>
        <w:rPr>
          <w:rFonts w:ascii="TH SarabunPSK" w:hAnsi="TH SarabunPSK" w:cs="TH SarabunPSK"/>
          <w:cs/>
        </w:rPr>
      </w:pPr>
      <w:r w:rsidRPr="00612864">
        <w:rPr>
          <w:rFonts w:ascii="TH SarabunPSK" w:hAnsi="TH SarabunPSK" w:cs="TH SarabunPSK"/>
          <w:cs/>
        </w:rPr>
        <w:t xml:space="preserve">(2)    ไตรมาสที่ 2  (มกราคม </w:t>
      </w:r>
      <w:r w:rsidRPr="00612864">
        <w:rPr>
          <w:rFonts w:ascii="TH SarabunPSK" w:hAnsi="TH SarabunPSK" w:cs="TH SarabunPSK"/>
        </w:rPr>
        <w:t>–</w:t>
      </w:r>
      <w:r w:rsidRPr="00612864">
        <w:rPr>
          <w:rFonts w:ascii="TH SarabunPSK" w:hAnsi="TH SarabunPSK" w:cs="TH SarabunPSK"/>
          <w:cs/>
        </w:rPr>
        <w:t xml:space="preserve"> มีนาคม)</w:t>
      </w:r>
    </w:p>
    <w:p w:rsidR="00DA4852" w:rsidRPr="00612864" w:rsidRDefault="00DA4852" w:rsidP="00DA4852">
      <w:pPr>
        <w:ind w:firstLine="720"/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 xml:space="preserve">(3)    ไตรมาสที่ 3  (เมษายน </w:t>
      </w:r>
      <w:r w:rsidRPr="00612864">
        <w:rPr>
          <w:rFonts w:ascii="TH SarabunPSK" w:hAnsi="TH SarabunPSK" w:cs="TH SarabunPSK"/>
        </w:rPr>
        <w:t>–</w:t>
      </w:r>
      <w:r w:rsidRPr="00612864">
        <w:rPr>
          <w:rFonts w:ascii="TH SarabunPSK" w:hAnsi="TH SarabunPSK" w:cs="TH SarabunPSK"/>
          <w:cs/>
        </w:rPr>
        <w:t xml:space="preserve"> มิถุนายน)</w:t>
      </w:r>
    </w:p>
    <w:p w:rsidR="00DA4852" w:rsidRPr="00612864" w:rsidRDefault="00DA4852" w:rsidP="00DA4852">
      <w:pPr>
        <w:ind w:firstLine="720"/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 xml:space="preserve">(4)    ไตรมาสที่ 4  (กรกฎาคม </w:t>
      </w:r>
      <w:r w:rsidRPr="00612864">
        <w:rPr>
          <w:rFonts w:ascii="TH SarabunPSK" w:hAnsi="TH SarabunPSK" w:cs="TH SarabunPSK"/>
        </w:rPr>
        <w:t>–</w:t>
      </w:r>
      <w:r w:rsidRPr="00612864">
        <w:rPr>
          <w:rFonts w:ascii="TH SarabunPSK" w:hAnsi="TH SarabunPSK" w:cs="TH SarabunPSK"/>
          <w:cs/>
        </w:rPr>
        <w:t xml:space="preserve"> กันยายน) </w:t>
      </w:r>
    </w:p>
    <w:p w:rsidR="00DA4852" w:rsidRPr="00B178FB" w:rsidRDefault="00DA4852" w:rsidP="00DA4852">
      <w:pPr>
        <w:ind w:firstLine="720"/>
        <w:rPr>
          <w:rFonts w:ascii="TH SarabunPSK" w:hAnsi="TH SarabunPSK" w:cs="TH SarabunPSK"/>
          <w:b/>
          <w:bCs/>
        </w:rPr>
      </w:pPr>
      <w:r w:rsidRPr="00B178FB">
        <w:rPr>
          <w:rFonts w:ascii="TH SarabunPSK" w:hAnsi="TH SarabunPSK" w:cs="TH SarabunPSK"/>
          <w:b/>
          <w:bCs/>
        </w:rPr>
        <w:t xml:space="preserve">2.  </w:t>
      </w:r>
      <w:r w:rsidRPr="00B178FB">
        <w:rPr>
          <w:rFonts w:ascii="TH SarabunPSK" w:hAnsi="TH SarabunPSK" w:cs="TH SarabunPSK"/>
          <w:b/>
          <w:bCs/>
          <w:cs/>
        </w:rPr>
        <w:t>การกำหนดวิธีการติดตามและประเมินผล</w:t>
      </w:r>
    </w:p>
    <w:p w:rsidR="00DA4852" w:rsidRPr="00612864" w:rsidRDefault="00DA4852" w:rsidP="00DA4852">
      <w:pPr>
        <w:rPr>
          <w:rFonts w:ascii="TH SarabunPSK" w:hAnsi="TH SarabunPSK" w:cs="TH SarabunPSK"/>
          <w:b/>
          <w:bCs/>
        </w:rPr>
      </w:pPr>
      <w:r w:rsidRPr="00612864">
        <w:rPr>
          <w:rFonts w:ascii="TH SarabunPSK" w:hAnsi="TH SarabunPSK" w:cs="TH SarabunPSK"/>
        </w:rPr>
        <w:tab/>
      </w:r>
      <w:r w:rsidRPr="00612864">
        <w:rPr>
          <w:rFonts w:ascii="TH SarabunPSK" w:hAnsi="TH SarabunPSK" w:cs="TH SarabunPSK"/>
          <w:b/>
          <w:bCs/>
          <w:u w:val="single"/>
        </w:rPr>
        <w:t xml:space="preserve">2.1 </w:t>
      </w:r>
      <w:r w:rsidRPr="00612864">
        <w:rPr>
          <w:rFonts w:ascii="TH SarabunPSK" w:hAnsi="TH SarabunPSK" w:cs="TH SarabunPSK"/>
          <w:b/>
          <w:bCs/>
          <w:u w:val="single"/>
          <w:cs/>
        </w:rPr>
        <w:t>การติดตาม</w:t>
      </w:r>
      <w:r w:rsidRPr="00612864">
        <w:rPr>
          <w:rFonts w:ascii="TH SarabunPSK" w:hAnsi="TH SarabunPSK" w:cs="TH SarabunPSK"/>
          <w:b/>
          <w:bCs/>
          <w:cs/>
        </w:rPr>
        <w:t xml:space="preserve"> (</w:t>
      </w:r>
      <w:proofErr w:type="spellStart"/>
      <w:r w:rsidRPr="00612864">
        <w:rPr>
          <w:rFonts w:ascii="TH SarabunPSK" w:hAnsi="TH SarabunPSK" w:cs="TH SarabunPSK"/>
          <w:b/>
          <w:bCs/>
        </w:rPr>
        <w:t>Monitorig</w:t>
      </w:r>
      <w:proofErr w:type="spellEnd"/>
      <w:r w:rsidRPr="00612864">
        <w:rPr>
          <w:rFonts w:ascii="TH SarabunPSK" w:hAnsi="TH SarabunPSK" w:cs="TH SarabunPSK"/>
          <w:b/>
          <w:bCs/>
          <w:cs/>
        </w:rPr>
        <w:t>)</w:t>
      </w:r>
    </w:p>
    <w:p w:rsidR="00DA4852" w:rsidRPr="00612864" w:rsidRDefault="00DA4852" w:rsidP="00DA4852">
      <w:pPr>
        <w:spacing w:after="240"/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ab/>
      </w:r>
      <w:r w:rsidRPr="00612864">
        <w:rPr>
          <w:rFonts w:ascii="TH SarabunPSK" w:hAnsi="TH SarabunPSK" w:cs="TH SarabunPSK"/>
          <w:cs/>
        </w:rPr>
        <w:tab/>
        <w:t>การติดตามจะทำให้ทราบได้ว่าขณะนี้ได้มีการปฏิบัติตามแผนพัฒนาสามปีถึงระยะใดแล้วโดยกำหนดระยะเวลาการตรวจสอบ ดังนี้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578"/>
        <w:gridCol w:w="583"/>
        <w:gridCol w:w="663"/>
        <w:gridCol w:w="663"/>
        <w:gridCol w:w="663"/>
        <w:gridCol w:w="663"/>
        <w:gridCol w:w="663"/>
        <w:gridCol w:w="664"/>
        <w:gridCol w:w="664"/>
        <w:gridCol w:w="664"/>
        <w:gridCol w:w="664"/>
        <w:gridCol w:w="664"/>
        <w:gridCol w:w="1703"/>
      </w:tblGrid>
      <w:tr w:rsidR="00DA4852" w:rsidRPr="00612864" w:rsidTr="008571ED">
        <w:tc>
          <w:tcPr>
            <w:tcW w:w="993" w:type="dxa"/>
          </w:tcPr>
          <w:p w:rsidR="00DA4852" w:rsidRPr="00612864" w:rsidRDefault="00374351" w:rsidP="008571E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26" style="position:absolute;z-index:251660288" from="-3.35pt,6.15pt" to="41.9pt,42.35pt"/>
              </w:pict>
            </w:r>
            <w:r w:rsidR="00DA4852" w:rsidRPr="00612864">
              <w:rPr>
                <w:rFonts w:ascii="TH SarabunPSK" w:hAnsi="TH SarabunPSK" w:cs="TH SarabunPSK"/>
              </w:rPr>
              <w:t xml:space="preserve">      </w:t>
            </w:r>
            <w:r w:rsidR="00DA4852" w:rsidRPr="00612864">
              <w:rPr>
                <w:rFonts w:ascii="TH SarabunPSK" w:hAnsi="TH SarabunPSK" w:cs="TH SarabunPSK"/>
                <w:cs/>
              </w:rPr>
              <w:t>เดือน</w:t>
            </w:r>
          </w:p>
          <w:p w:rsidR="00DA4852" w:rsidRPr="00612864" w:rsidRDefault="00DA4852" w:rsidP="008571ED">
            <w:pPr>
              <w:rPr>
                <w:rFonts w:ascii="TH SarabunPSK" w:hAnsi="TH SarabunPSK" w:cs="TH SarabunPSK"/>
              </w:rPr>
            </w:pPr>
            <w:r w:rsidRPr="00612864">
              <w:rPr>
                <w:rFonts w:ascii="TH SarabunPSK" w:hAnsi="TH SarabunPSK" w:cs="TH SarabunPSK"/>
                <w:cs/>
              </w:rPr>
              <w:t>ระยะ</w:t>
            </w:r>
          </w:p>
        </w:tc>
        <w:tc>
          <w:tcPr>
            <w:tcW w:w="578" w:type="dxa"/>
          </w:tcPr>
          <w:p w:rsidR="00DA4852" w:rsidRPr="00612864" w:rsidRDefault="00DA4852" w:rsidP="008571ED">
            <w:pPr>
              <w:jc w:val="center"/>
              <w:rPr>
                <w:rFonts w:ascii="TH SarabunPSK" w:hAnsi="TH SarabunPSK" w:cs="TH SarabunPSK"/>
              </w:rPr>
            </w:pPr>
            <w:r w:rsidRPr="00612864">
              <w:rPr>
                <w:rFonts w:ascii="TH SarabunPSK" w:hAnsi="TH SarabunPSK" w:cs="TH SarabunPSK"/>
                <w:cs/>
              </w:rPr>
              <w:t>ต.ค.</w:t>
            </w:r>
          </w:p>
        </w:tc>
        <w:tc>
          <w:tcPr>
            <w:tcW w:w="580" w:type="dxa"/>
          </w:tcPr>
          <w:p w:rsidR="00DA4852" w:rsidRPr="00612864" w:rsidRDefault="00DA4852" w:rsidP="008571ED">
            <w:pPr>
              <w:jc w:val="center"/>
              <w:rPr>
                <w:rFonts w:ascii="TH SarabunPSK" w:hAnsi="TH SarabunPSK" w:cs="TH SarabunPSK"/>
              </w:rPr>
            </w:pPr>
            <w:r w:rsidRPr="00612864">
              <w:rPr>
                <w:rFonts w:ascii="TH SarabunPSK" w:hAnsi="TH SarabunPSK" w:cs="TH SarabunPSK"/>
                <w:cs/>
              </w:rPr>
              <w:t>พ.ย.</w:t>
            </w:r>
          </w:p>
        </w:tc>
        <w:tc>
          <w:tcPr>
            <w:tcW w:w="663" w:type="dxa"/>
          </w:tcPr>
          <w:p w:rsidR="00DA4852" w:rsidRPr="00612864" w:rsidRDefault="00DA4852" w:rsidP="008571ED">
            <w:pPr>
              <w:jc w:val="center"/>
              <w:rPr>
                <w:rFonts w:ascii="TH SarabunPSK" w:hAnsi="TH SarabunPSK" w:cs="TH SarabunPSK"/>
              </w:rPr>
            </w:pPr>
            <w:r w:rsidRPr="00612864">
              <w:rPr>
                <w:rFonts w:ascii="TH SarabunPSK" w:hAnsi="TH SarabunPSK" w:cs="TH SarabunPSK"/>
                <w:cs/>
              </w:rPr>
              <w:t>ธ.ค.</w:t>
            </w:r>
          </w:p>
        </w:tc>
        <w:tc>
          <w:tcPr>
            <w:tcW w:w="663" w:type="dxa"/>
          </w:tcPr>
          <w:p w:rsidR="00DA4852" w:rsidRPr="00612864" w:rsidRDefault="00DA4852" w:rsidP="008571ED">
            <w:pPr>
              <w:jc w:val="center"/>
              <w:rPr>
                <w:rFonts w:ascii="TH SarabunPSK" w:hAnsi="TH SarabunPSK" w:cs="TH SarabunPSK"/>
              </w:rPr>
            </w:pPr>
            <w:r w:rsidRPr="00612864">
              <w:rPr>
                <w:rFonts w:ascii="TH SarabunPSK" w:hAnsi="TH SarabunPSK" w:cs="TH SarabunPSK"/>
                <w:cs/>
              </w:rPr>
              <w:t>ม.ค.</w:t>
            </w:r>
          </w:p>
        </w:tc>
        <w:tc>
          <w:tcPr>
            <w:tcW w:w="663" w:type="dxa"/>
          </w:tcPr>
          <w:p w:rsidR="00DA4852" w:rsidRPr="00612864" w:rsidRDefault="00DA4852" w:rsidP="008571ED">
            <w:pPr>
              <w:jc w:val="center"/>
              <w:rPr>
                <w:rFonts w:ascii="TH SarabunPSK" w:hAnsi="TH SarabunPSK" w:cs="TH SarabunPSK"/>
              </w:rPr>
            </w:pPr>
            <w:r w:rsidRPr="00612864">
              <w:rPr>
                <w:rFonts w:ascii="TH SarabunPSK" w:hAnsi="TH SarabunPSK" w:cs="TH SarabunPSK"/>
                <w:cs/>
              </w:rPr>
              <w:t>ก.พ.</w:t>
            </w:r>
          </w:p>
        </w:tc>
        <w:tc>
          <w:tcPr>
            <w:tcW w:w="663" w:type="dxa"/>
          </w:tcPr>
          <w:p w:rsidR="00DA4852" w:rsidRPr="00612864" w:rsidRDefault="00DA4852" w:rsidP="008571ED">
            <w:pPr>
              <w:jc w:val="center"/>
              <w:rPr>
                <w:rFonts w:ascii="TH SarabunPSK" w:hAnsi="TH SarabunPSK" w:cs="TH SarabunPSK"/>
              </w:rPr>
            </w:pPr>
            <w:r w:rsidRPr="00612864">
              <w:rPr>
                <w:rFonts w:ascii="TH SarabunPSK" w:hAnsi="TH SarabunPSK" w:cs="TH SarabunPSK"/>
                <w:cs/>
              </w:rPr>
              <w:t>มี.ค.</w:t>
            </w:r>
          </w:p>
        </w:tc>
        <w:tc>
          <w:tcPr>
            <w:tcW w:w="663" w:type="dxa"/>
          </w:tcPr>
          <w:p w:rsidR="00DA4852" w:rsidRPr="00612864" w:rsidRDefault="00DA4852" w:rsidP="008571ED">
            <w:pPr>
              <w:jc w:val="center"/>
              <w:rPr>
                <w:rFonts w:ascii="TH SarabunPSK" w:hAnsi="TH SarabunPSK" w:cs="TH SarabunPSK"/>
              </w:rPr>
            </w:pPr>
            <w:r w:rsidRPr="00612864">
              <w:rPr>
                <w:rFonts w:ascii="TH SarabunPSK" w:hAnsi="TH SarabunPSK" w:cs="TH SarabunPSK"/>
                <w:cs/>
              </w:rPr>
              <w:t>เม.ย.</w:t>
            </w:r>
          </w:p>
        </w:tc>
        <w:tc>
          <w:tcPr>
            <w:tcW w:w="664" w:type="dxa"/>
          </w:tcPr>
          <w:p w:rsidR="00DA4852" w:rsidRPr="00612864" w:rsidRDefault="00DA4852" w:rsidP="008571ED">
            <w:pPr>
              <w:jc w:val="center"/>
              <w:rPr>
                <w:rFonts w:ascii="TH SarabunPSK" w:hAnsi="TH SarabunPSK" w:cs="TH SarabunPSK"/>
              </w:rPr>
            </w:pPr>
            <w:r w:rsidRPr="00612864">
              <w:rPr>
                <w:rFonts w:ascii="TH SarabunPSK" w:hAnsi="TH SarabunPSK" w:cs="TH SarabunPSK"/>
                <w:cs/>
              </w:rPr>
              <w:t>พ.ค.</w:t>
            </w:r>
          </w:p>
        </w:tc>
        <w:tc>
          <w:tcPr>
            <w:tcW w:w="664" w:type="dxa"/>
          </w:tcPr>
          <w:p w:rsidR="00DA4852" w:rsidRPr="00612864" w:rsidRDefault="00DA4852" w:rsidP="008571ED">
            <w:pPr>
              <w:jc w:val="center"/>
              <w:rPr>
                <w:rFonts w:ascii="TH SarabunPSK" w:hAnsi="TH SarabunPSK" w:cs="TH SarabunPSK"/>
              </w:rPr>
            </w:pPr>
            <w:r w:rsidRPr="00612864">
              <w:rPr>
                <w:rFonts w:ascii="TH SarabunPSK" w:hAnsi="TH SarabunPSK" w:cs="TH SarabunPSK"/>
                <w:cs/>
              </w:rPr>
              <w:t>มิ.ย.</w:t>
            </w:r>
          </w:p>
        </w:tc>
        <w:tc>
          <w:tcPr>
            <w:tcW w:w="664" w:type="dxa"/>
          </w:tcPr>
          <w:p w:rsidR="00DA4852" w:rsidRPr="00612864" w:rsidRDefault="00DA4852" w:rsidP="008571ED">
            <w:pPr>
              <w:jc w:val="center"/>
              <w:rPr>
                <w:rFonts w:ascii="TH SarabunPSK" w:hAnsi="TH SarabunPSK" w:cs="TH SarabunPSK"/>
              </w:rPr>
            </w:pPr>
            <w:r w:rsidRPr="00612864">
              <w:rPr>
                <w:rFonts w:ascii="TH SarabunPSK" w:hAnsi="TH SarabunPSK" w:cs="TH SarabunPSK"/>
                <w:cs/>
              </w:rPr>
              <w:t>ก.ค.</w:t>
            </w:r>
          </w:p>
        </w:tc>
        <w:tc>
          <w:tcPr>
            <w:tcW w:w="664" w:type="dxa"/>
          </w:tcPr>
          <w:p w:rsidR="00DA4852" w:rsidRPr="00612864" w:rsidRDefault="00DA4852" w:rsidP="008571ED">
            <w:pPr>
              <w:jc w:val="center"/>
              <w:rPr>
                <w:rFonts w:ascii="TH SarabunPSK" w:hAnsi="TH SarabunPSK" w:cs="TH SarabunPSK"/>
              </w:rPr>
            </w:pPr>
            <w:r w:rsidRPr="00612864">
              <w:rPr>
                <w:rFonts w:ascii="TH SarabunPSK" w:hAnsi="TH SarabunPSK" w:cs="TH SarabunPSK"/>
                <w:cs/>
              </w:rPr>
              <w:t>ส.ค.</w:t>
            </w:r>
          </w:p>
        </w:tc>
        <w:tc>
          <w:tcPr>
            <w:tcW w:w="664" w:type="dxa"/>
          </w:tcPr>
          <w:p w:rsidR="00DA4852" w:rsidRPr="00612864" w:rsidRDefault="00DA4852" w:rsidP="008571ED">
            <w:pPr>
              <w:jc w:val="center"/>
              <w:rPr>
                <w:rFonts w:ascii="TH SarabunPSK" w:hAnsi="TH SarabunPSK" w:cs="TH SarabunPSK"/>
              </w:rPr>
            </w:pPr>
            <w:r w:rsidRPr="00612864">
              <w:rPr>
                <w:rFonts w:ascii="TH SarabunPSK" w:hAnsi="TH SarabunPSK" w:cs="TH SarabunPSK"/>
                <w:cs/>
              </w:rPr>
              <w:t>ก.ย.</w:t>
            </w:r>
          </w:p>
        </w:tc>
        <w:tc>
          <w:tcPr>
            <w:tcW w:w="1704" w:type="dxa"/>
          </w:tcPr>
          <w:p w:rsidR="00DA4852" w:rsidRPr="00612864" w:rsidRDefault="00DA4852" w:rsidP="008571ED">
            <w:pPr>
              <w:jc w:val="center"/>
              <w:rPr>
                <w:rFonts w:ascii="TH SarabunPSK" w:hAnsi="TH SarabunPSK" w:cs="TH SarabunPSK"/>
              </w:rPr>
            </w:pPr>
            <w:r w:rsidRPr="00612864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DA4852" w:rsidRPr="00612864" w:rsidTr="008571ED">
        <w:tc>
          <w:tcPr>
            <w:tcW w:w="993" w:type="dxa"/>
          </w:tcPr>
          <w:p w:rsidR="00DA4852" w:rsidRPr="00612864" w:rsidRDefault="00374351" w:rsidP="008571E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27" style="position:absolute;left:0;text-align:left;flip:y;z-index:251661312;mso-position-horizontal-relative:text;mso-position-vertical-relative:text" from="40.95pt,7.65pt" to="130.95pt,7.75pt">
                  <v:stroke startarrow="block" endarrow="block"/>
                </v:line>
              </w:pict>
            </w:r>
            <w:r w:rsidR="00DA4852" w:rsidRPr="00612864">
              <w:rPr>
                <w:rFonts w:ascii="TH SarabunPSK" w:hAnsi="TH SarabunPSK" w:cs="TH SarabunPSK"/>
                <w:cs/>
              </w:rPr>
              <w:t>1</w:t>
            </w:r>
          </w:p>
          <w:p w:rsidR="00DA4852" w:rsidRPr="00612864" w:rsidRDefault="00DA4852" w:rsidP="008571ED">
            <w:pPr>
              <w:jc w:val="center"/>
              <w:rPr>
                <w:rFonts w:ascii="TH SarabunPSK" w:hAnsi="TH SarabunPSK" w:cs="TH SarabunPSK"/>
              </w:rPr>
            </w:pPr>
            <w:r w:rsidRPr="00612864">
              <w:rPr>
                <w:rFonts w:ascii="TH SarabunPSK" w:hAnsi="TH SarabunPSK" w:cs="TH SarabunPSK"/>
              </w:rPr>
              <w:t>2</w:t>
            </w:r>
          </w:p>
          <w:p w:rsidR="00DA4852" w:rsidRPr="00612864" w:rsidRDefault="00DA4852" w:rsidP="008571ED">
            <w:pPr>
              <w:jc w:val="center"/>
              <w:rPr>
                <w:rFonts w:ascii="TH SarabunPSK" w:hAnsi="TH SarabunPSK" w:cs="TH SarabunPSK"/>
              </w:rPr>
            </w:pPr>
            <w:r w:rsidRPr="00612864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578" w:type="dxa"/>
          </w:tcPr>
          <w:p w:rsidR="00DA4852" w:rsidRPr="00612864" w:rsidRDefault="00DA4852" w:rsidP="008571ED">
            <w:pPr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:rsidR="00DA4852" w:rsidRPr="00612864" w:rsidRDefault="00DA4852" w:rsidP="008571ED">
            <w:pPr>
              <w:rPr>
                <w:rFonts w:ascii="TH SarabunPSK" w:hAnsi="TH SarabunPSK" w:cs="TH SarabunPSK"/>
              </w:rPr>
            </w:pPr>
          </w:p>
        </w:tc>
        <w:tc>
          <w:tcPr>
            <w:tcW w:w="663" w:type="dxa"/>
          </w:tcPr>
          <w:p w:rsidR="00DA4852" w:rsidRPr="00612864" w:rsidRDefault="00374351" w:rsidP="008571E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30" style="position:absolute;flip:y;z-index:251664384;mso-position-horizontal-relative:text;mso-position-vertical-relative:text" from="23.35pt,16.65pt" to="131.4pt,16.95pt">
                  <v:stroke startarrow="block" endarrow="block"/>
                </v:line>
              </w:pict>
            </w:r>
          </w:p>
        </w:tc>
        <w:tc>
          <w:tcPr>
            <w:tcW w:w="663" w:type="dxa"/>
          </w:tcPr>
          <w:p w:rsidR="00DA4852" w:rsidRPr="00612864" w:rsidRDefault="00DA4852" w:rsidP="008571ED">
            <w:pPr>
              <w:rPr>
                <w:rFonts w:ascii="TH SarabunPSK" w:hAnsi="TH SarabunPSK" w:cs="TH SarabunPSK"/>
              </w:rPr>
            </w:pPr>
          </w:p>
        </w:tc>
        <w:tc>
          <w:tcPr>
            <w:tcW w:w="663" w:type="dxa"/>
          </w:tcPr>
          <w:p w:rsidR="00DA4852" w:rsidRPr="00612864" w:rsidRDefault="00DA4852" w:rsidP="008571ED">
            <w:pPr>
              <w:rPr>
                <w:rFonts w:ascii="TH SarabunPSK" w:hAnsi="TH SarabunPSK" w:cs="TH SarabunPSK"/>
              </w:rPr>
            </w:pPr>
          </w:p>
        </w:tc>
        <w:tc>
          <w:tcPr>
            <w:tcW w:w="663" w:type="dxa"/>
          </w:tcPr>
          <w:p w:rsidR="00DA4852" w:rsidRPr="00612864" w:rsidRDefault="00374351" w:rsidP="008571E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28" style="position:absolute;flip:y;z-index:251662336;mso-position-horizontal-relative:text;mso-position-vertical-relative:text" from="22.95pt,34.65pt" to="130.55pt,34.85pt">
                  <v:stroke startarrow="block" endarrow="block"/>
                </v:line>
              </w:pict>
            </w:r>
          </w:p>
        </w:tc>
        <w:tc>
          <w:tcPr>
            <w:tcW w:w="663" w:type="dxa"/>
          </w:tcPr>
          <w:p w:rsidR="00DA4852" w:rsidRPr="00612864" w:rsidRDefault="00DA4852" w:rsidP="008571ED">
            <w:pPr>
              <w:rPr>
                <w:rFonts w:ascii="TH SarabunPSK" w:hAnsi="TH SarabunPSK" w:cs="TH SarabunPSK"/>
              </w:rPr>
            </w:pPr>
          </w:p>
        </w:tc>
        <w:tc>
          <w:tcPr>
            <w:tcW w:w="664" w:type="dxa"/>
          </w:tcPr>
          <w:p w:rsidR="00DA4852" w:rsidRPr="00612864" w:rsidRDefault="00DA4852" w:rsidP="008571ED">
            <w:pPr>
              <w:rPr>
                <w:rFonts w:ascii="TH SarabunPSK" w:hAnsi="TH SarabunPSK" w:cs="TH SarabunPSK"/>
              </w:rPr>
            </w:pPr>
          </w:p>
        </w:tc>
        <w:tc>
          <w:tcPr>
            <w:tcW w:w="664" w:type="dxa"/>
          </w:tcPr>
          <w:p w:rsidR="00DA4852" w:rsidRPr="00612864" w:rsidRDefault="00374351" w:rsidP="008571E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29" style="position:absolute;z-index:251663360;mso-position-horizontal-relative:text;mso-position-vertical-relative:text" from="22.6pt,52.75pt" to="130.95pt,52.85pt">
                  <v:stroke startarrow="block" endarrow="block"/>
                </v:line>
              </w:pict>
            </w:r>
          </w:p>
        </w:tc>
        <w:tc>
          <w:tcPr>
            <w:tcW w:w="664" w:type="dxa"/>
          </w:tcPr>
          <w:p w:rsidR="00DA4852" w:rsidRPr="00612864" w:rsidRDefault="00DA4852" w:rsidP="008571ED">
            <w:pPr>
              <w:rPr>
                <w:rFonts w:ascii="TH SarabunPSK" w:hAnsi="TH SarabunPSK" w:cs="TH SarabunPSK"/>
              </w:rPr>
            </w:pPr>
          </w:p>
        </w:tc>
        <w:tc>
          <w:tcPr>
            <w:tcW w:w="664" w:type="dxa"/>
          </w:tcPr>
          <w:p w:rsidR="00DA4852" w:rsidRPr="00612864" w:rsidRDefault="00DA4852" w:rsidP="008571ED">
            <w:pPr>
              <w:rPr>
                <w:rFonts w:ascii="TH SarabunPSK" w:hAnsi="TH SarabunPSK" w:cs="TH SarabunPSK"/>
              </w:rPr>
            </w:pPr>
          </w:p>
        </w:tc>
        <w:tc>
          <w:tcPr>
            <w:tcW w:w="664" w:type="dxa"/>
          </w:tcPr>
          <w:p w:rsidR="00DA4852" w:rsidRPr="00612864" w:rsidRDefault="00DA4852" w:rsidP="008571ED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4" w:type="dxa"/>
          </w:tcPr>
          <w:p w:rsidR="00DA4852" w:rsidRPr="00612864" w:rsidRDefault="00DA4852" w:rsidP="008571ED">
            <w:pPr>
              <w:rPr>
                <w:rFonts w:ascii="TH SarabunPSK" w:hAnsi="TH SarabunPSK" w:cs="TH SarabunPSK"/>
                <w:cs/>
              </w:rPr>
            </w:pPr>
            <w:r w:rsidRPr="00612864">
              <w:rPr>
                <w:rFonts w:ascii="TH SarabunPSK" w:hAnsi="TH SarabunPSK" w:cs="TH SarabunPSK"/>
                <w:cs/>
              </w:rPr>
              <w:t>การติดตามผลการปฏิบัติงานทุกระยะ 4 เดือน</w:t>
            </w:r>
          </w:p>
        </w:tc>
      </w:tr>
    </w:tbl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</w:rPr>
        <w:lastRenderedPageBreak/>
        <w:tab/>
      </w:r>
    </w:p>
    <w:p w:rsidR="00DA4852" w:rsidRPr="00612864" w:rsidRDefault="00DA4852" w:rsidP="00DA4852">
      <w:pPr>
        <w:ind w:firstLine="1440"/>
        <w:jc w:val="both"/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>โดยจะดำเนินการสรุปการติดตามและประเมินผลแผนในภาพรวมและเสนอรายงานต่อผู้บริหาร เพื่อให้ผู้บริหาร เสนอต่อสภาองค์การบริหารส่วนตำบล และคณะกรรมการพัฒนาองค์การบริหารส่วนตำบล  เพื่อประกาศให้กับประชาชนในพื้นที่องค์การบริหารส่วนตำบล</w:t>
      </w:r>
      <w:r>
        <w:rPr>
          <w:rFonts w:ascii="TH SarabunPSK" w:hAnsi="TH SarabunPSK" w:cs="TH SarabunPSK" w:hint="cs"/>
          <w:cs/>
        </w:rPr>
        <w:t>บ้านเพิ่ม</w:t>
      </w:r>
      <w:r w:rsidRPr="00612864">
        <w:rPr>
          <w:rFonts w:ascii="TH SarabunPSK" w:hAnsi="TH SarabunPSK" w:cs="TH SarabunPSK"/>
          <w:cs/>
        </w:rPr>
        <w:t xml:space="preserve"> ภายในเดือนธันวาคม  พ</w:t>
      </w:r>
      <w:r w:rsidRPr="00612864">
        <w:rPr>
          <w:rFonts w:ascii="TH SarabunPSK" w:hAnsi="TH SarabunPSK" w:cs="TH SarabunPSK"/>
        </w:rPr>
        <w:t>.</w:t>
      </w:r>
      <w:r w:rsidRPr="00612864"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/>
        </w:rPr>
        <w:t>.2558</w:t>
      </w:r>
      <w:r w:rsidRPr="00612864">
        <w:rPr>
          <w:rFonts w:ascii="TH SarabunPSK" w:hAnsi="TH SarabunPSK" w:cs="TH SarabunPSK"/>
        </w:rPr>
        <w:t xml:space="preserve"> </w:t>
      </w:r>
      <w:r w:rsidRPr="00612864">
        <w:rPr>
          <w:rFonts w:ascii="TH SarabunPSK" w:hAnsi="TH SarabunPSK" w:cs="TH SarabunPSK"/>
          <w:cs/>
        </w:rPr>
        <w:t xml:space="preserve">โดยเน้นการติดตามและประเมินผลแผนพัฒนาที่เป็นโครงการที่องค์การบริหารส่วนตำบลนาแขมมีศักยภาพที่จะสามารถดำเนินการได้ ในส่วนของโครงการที่เกินศักยภาพ  จะประสานงานขอทราบผลความก้าวหน้าจาก คณะกรรมการประสานแผนพัฒนาท้องถิ่นระดับอำเภอ  เพื่อที่จะนำมาจัดทำเป็นรายงานประกาศให้ประชาชนในพื้นที่ทราบ    </w:t>
      </w:r>
    </w:p>
    <w:p w:rsidR="00DA4852" w:rsidRPr="00F1534B" w:rsidRDefault="00DA4852" w:rsidP="00DA4852">
      <w:pPr>
        <w:ind w:firstLine="720"/>
        <w:rPr>
          <w:rFonts w:ascii="TH SarabunPSK" w:hAnsi="TH SarabunPSK" w:cs="TH SarabunPSK"/>
          <w:b/>
          <w:bCs/>
          <w:u w:val="single"/>
        </w:rPr>
      </w:pPr>
      <w:r w:rsidRPr="00F1534B">
        <w:rPr>
          <w:rFonts w:ascii="TH SarabunPSK" w:hAnsi="TH SarabunPSK" w:cs="TH SarabunPSK"/>
          <w:b/>
          <w:bCs/>
          <w:u w:val="single"/>
          <w:cs/>
        </w:rPr>
        <w:t>2.2  การประเมินผล (</w:t>
      </w:r>
      <w:r w:rsidRPr="00F1534B">
        <w:rPr>
          <w:rFonts w:ascii="TH SarabunPSK" w:hAnsi="TH SarabunPSK" w:cs="TH SarabunPSK"/>
          <w:b/>
          <w:bCs/>
          <w:u w:val="single"/>
        </w:rPr>
        <w:t>Evaluation</w:t>
      </w:r>
      <w:r w:rsidRPr="00F1534B">
        <w:rPr>
          <w:rFonts w:ascii="TH SarabunPSK" w:hAnsi="TH SarabunPSK" w:cs="TH SarabunPSK"/>
          <w:b/>
          <w:bCs/>
          <w:u w:val="single"/>
          <w:cs/>
        </w:rPr>
        <w:t>)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</w:rPr>
        <w:tab/>
      </w:r>
      <w:r w:rsidRPr="00612864">
        <w:rPr>
          <w:rFonts w:ascii="TH SarabunPSK" w:hAnsi="TH SarabunPSK" w:cs="TH SarabunPSK"/>
          <w:cs/>
        </w:rPr>
        <w:t>การประเมินผลแผนพัฒนาสามปี จำเป็นต้องมีเกณฑ์มาตรฐานและตัวชี้วัดเพื่อใช้เป็นกรอบในการประเมินให้ความชัดเจนเป็นระบบ มีมาตรฐานและเป็นที่ยอมรับประกอบด้วยเกณฑ์ที่สำคัญ 2 ระดับ คือ เกณฑ์การประเมินหน่วยงานและเกณฑ์การประเมินโครงการโดยการจัดทำ</w:t>
      </w:r>
      <w:proofErr w:type="spellStart"/>
      <w:r w:rsidRPr="00612864">
        <w:rPr>
          <w:rFonts w:ascii="TH SarabunPSK" w:hAnsi="TH SarabunPSK" w:cs="TH SarabunPSK"/>
          <w:cs/>
        </w:rPr>
        <w:t>โพล</w:t>
      </w:r>
      <w:proofErr w:type="spellEnd"/>
      <w:r w:rsidRPr="00612864">
        <w:rPr>
          <w:rFonts w:ascii="TH SarabunPSK" w:hAnsi="TH SarabunPSK" w:cs="TH SarabunPSK"/>
          <w:cs/>
        </w:rPr>
        <w:t>วัดความพอใจของประชาชนซึ่งสรุปได้ดังนี้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ab/>
      </w:r>
      <w:r w:rsidRPr="00612864">
        <w:rPr>
          <w:rFonts w:ascii="TH SarabunPSK" w:hAnsi="TH SarabunPSK" w:cs="TH SarabunPSK"/>
          <w:cs/>
        </w:rPr>
        <w:tab/>
        <w:t>เกณฑ์มาตรฐานและตัวชี้วัดการประเมินผลงานหน่วยงาน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ab/>
      </w:r>
      <w:r w:rsidRPr="00612864">
        <w:rPr>
          <w:rFonts w:ascii="TH SarabunPSK" w:hAnsi="TH SarabunPSK" w:cs="TH SarabunPSK"/>
          <w:cs/>
        </w:rPr>
        <w:tab/>
        <w:t>ประกอบด้วย  7  เกณฑ์ 22  ตัวชี้วัด ดังนี้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ab/>
      </w:r>
      <w:r w:rsidRPr="00612864">
        <w:rPr>
          <w:rFonts w:ascii="TH SarabunPSK" w:hAnsi="TH SarabunPSK" w:cs="TH SarabunPSK"/>
          <w:cs/>
        </w:rPr>
        <w:tab/>
        <w:t>1.  เกณฑ์สำฤทธิ์ผลการบรรลุวัตถุประสงค์ของนโยบายเป็นการประเมินผลความสำเร็จโดยพิจารณาเปรียบเทียบผลการดำเนินงานของหน่วยงานที่นำนโยบายไปปฏิบัติกับวัตถุประสงค์ที่กำหนดนโยบาย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ab/>
      </w:r>
      <w:r w:rsidRPr="00612864">
        <w:rPr>
          <w:rFonts w:ascii="TH SarabunPSK" w:hAnsi="TH SarabunPSK" w:cs="TH SarabunPSK"/>
          <w:cs/>
        </w:rPr>
        <w:tab/>
        <w:t xml:space="preserve">     (1.1)  ผลผลิต ประกอบด้วย  2  ส่วน คือ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ab/>
      </w:r>
      <w:r w:rsidRPr="00612864">
        <w:rPr>
          <w:rFonts w:ascii="TH SarabunPSK" w:hAnsi="TH SarabunPSK" w:cs="TH SarabunPSK"/>
          <w:cs/>
        </w:rPr>
        <w:tab/>
      </w:r>
      <w:r w:rsidRPr="00612864">
        <w:rPr>
          <w:rFonts w:ascii="TH SarabunPSK" w:hAnsi="TH SarabunPSK" w:cs="TH SarabunPSK"/>
          <w:cs/>
        </w:rPr>
        <w:tab/>
        <w:t>1)  ผลผลิตภาพรวม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ab/>
      </w:r>
      <w:r w:rsidRPr="00612864">
        <w:rPr>
          <w:rFonts w:ascii="TH SarabunPSK" w:hAnsi="TH SarabunPSK" w:cs="TH SarabunPSK"/>
          <w:cs/>
        </w:rPr>
        <w:tab/>
      </w:r>
      <w:r w:rsidRPr="00612864">
        <w:rPr>
          <w:rFonts w:ascii="TH SarabunPSK" w:hAnsi="TH SarabunPSK" w:cs="TH SarabunPSK"/>
          <w:cs/>
        </w:rPr>
        <w:tab/>
        <w:t>2)  ผลผลิตระดับปฏิบัติการ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ab/>
      </w:r>
      <w:r w:rsidRPr="00612864">
        <w:rPr>
          <w:rFonts w:ascii="TH SarabunPSK" w:hAnsi="TH SarabunPSK" w:cs="TH SarabunPSK"/>
          <w:cs/>
        </w:rPr>
        <w:tab/>
        <w:t>2.  เกณฑ์ความเสมอภาคและความเป็นธรรมในสังคม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ab/>
      </w:r>
      <w:r w:rsidRPr="00612864">
        <w:rPr>
          <w:rFonts w:ascii="TH SarabunPSK" w:hAnsi="TH SarabunPSK" w:cs="TH SarabunPSK"/>
          <w:cs/>
        </w:rPr>
        <w:tab/>
      </w:r>
      <w:r w:rsidRPr="00612864">
        <w:rPr>
          <w:rFonts w:ascii="TH SarabunPSK" w:hAnsi="TH SarabunPSK" w:cs="TH SarabunPSK"/>
          <w:cs/>
        </w:rPr>
        <w:tab/>
        <w:t>ประกอบด้วยตัวชี้วัดที่สำคัญ  4  ประกอบ  คือ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ab/>
      </w:r>
      <w:r w:rsidRPr="00612864">
        <w:rPr>
          <w:rFonts w:ascii="TH SarabunPSK" w:hAnsi="TH SarabunPSK" w:cs="TH SarabunPSK"/>
          <w:cs/>
        </w:rPr>
        <w:tab/>
      </w:r>
      <w:r w:rsidRPr="00612864">
        <w:rPr>
          <w:rFonts w:ascii="TH SarabunPSK" w:hAnsi="TH SarabunPSK" w:cs="TH SarabunPSK"/>
          <w:cs/>
        </w:rPr>
        <w:tab/>
        <w:t>1) การเข้าถึง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ab/>
      </w:r>
      <w:r w:rsidRPr="00612864">
        <w:rPr>
          <w:rFonts w:ascii="TH SarabunPSK" w:hAnsi="TH SarabunPSK" w:cs="TH SarabunPSK"/>
          <w:cs/>
        </w:rPr>
        <w:tab/>
      </w:r>
      <w:r w:rsidRPr="00612864">
        <w:rPr>
          <w:rFonts w:ascii="TH SarabunPSK" w:hAnsi="TH SarabunPSK" w:cs="TH SarabunPSK"/>
          <w:cs/>
        </w:rPr>
        <w:tab/>
        <w:t>2) การจัดสรรทรัพยากร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ab/>
      </w:r>
      <w:r w:rsidRPr="00612864">
        <w:rPr>
          <w:rFonts w:ascii="TH SarabunPSK" w:hAnsi="TH SarabunPSK" w:cs="TH SarabunPSK"/>
          <w:cs/>
        </w:rPr>
        <w:tab/>
      </w:r>
      <w:r w:rsidRPr="00612864">
        <w:rPr>
          <w:rFonts w:ascii="TH SarabunPSK" w:hAnsi="TH SarabunPSK" w:cs="TH SarabunPSK"/>
          <w:cs/>
        </w:rPr>
        <w:tab/>
        <w:t>3) การกระจายผลประโยชน์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ab/>
      </w:r>
      <w:r w:rsidRPr="00612864">
        <w:rPr>
          <w:rFonts w:ascii="TH SarabunPSK" w:hAnsi="TH SarabunPSK" w:cs="TH SarabunPSK"/>
          <w:cs/>
        </w:rPr>
        <w:tab/>
      </w:r>
      <w:r w:rsidRPr="00612864">
        <w:rPr>
          <w:rFonts w:ascii="TH SarabunPSK" w:hAnsi="TH SarabunPSK" w:cs="TH SarabunPSK"/>
          <w:cs/>
        </w:rPr>
        <w:tab/>
        <w:t>4) ความเสมอภาค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</w:t>
      </w:r>
      <w:r w:rsidRPr="00612864">
        <w:rPr>
          <w:rFonts w:ascii="TH SarabunPSK" w:hAnsi="TH SarabunPSK" w:cs="TH SarabunPSK"/>
        </w:rPr>
        <w:t xml:space="preserve"> 3.  </w:t>
      </w:r>
      <w:r w:rsidRPr="00612864">
        <w:rPr>
          <w:rFonts w:ascii="TH SarabunPSK" w:hAnsi="TH SarabunPSK" w:cs="TH SarabunPSK"/>
          <w:cs/>
        </w:rPr>
        <w:t>เกณฑ์ความสามารถและคุณภาพ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 xml:space="preserve">                               ประกอบด้วยตัวชี้วัด </w:t>
      </w:r>
      <w:r w:rsidRPr="00612864">
        <w:rPr>
          <w:rFonts w:ascii="TH SarabunPSK" w:hAnsi="TH SarabunPSK" w:cs="TH SarabunPSK"/>
        </w:rPr>
        <w:t xml:space="preserve">4 </w:t>
      </w:r>
      <w:r w:rsidRPr="00612864">
        <w:rPr>
          <w:rFonts w:ascii="TH SarabunPSK" w:hAnsi="TH SarabunPSK" w:cs="TH SarabunPSK"/>
          <w:cs/>
        </w:rPr>
        <w:t>ประการ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 xml:space="preserve">                               </w:t>
      </w:r>
      <w:r w:rsidRPr="00612864">
        <w:rPr>
          <w:rFonts w:ascii="TH SarabunPSK" w:hAnsi="TH SarabunPSK" w:cs="TH SarabunPSK"/>
        </w:rPr>
        <w:t>1</w:t>
      </w:r>
      <w:r w:rsidRPr="00612864">
        <w:rPr>
          <w:rFonts w:ascii="TH SarabunPSK" w:hAnsi="TH SarabunPSK" w:cs="TH SarabunPSK"/>
          <w:cs/>
        </w:rPr>
        <w:t>)  สมรรถนะของหน่วยงาน</w:t>
      </w:r>
    </w:p>
    <w:p w:rsidR="00DA4852" w:rsidRPr="00612864" w:rsidRDefault="00DA4852" w:rsidP="00DA4852">
      <w:pPr>
        <w:ind w:left="930"/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 xml:space="preserve">                  </w:t>
      </w:r>
      <w:r w:rsidRPr="00612864">
        <w:rPr>
          <w:rFonts w:ascii="TH SarabunPSK" w:hAnsi="TH SarabunPSK" w:cs="TH SarabunPSK"/>
        </w:rPr>
        <w:t>2</w:t>
      </w:r>
      <w:r w:rsidRPr="00612864">
        <w:rPr>
          <w:rFonts w:ascii="TH SarabunPSK" w:hAnsi="TH SarabunPSK" w:cs="TH SarabunPSK"/>
          <w:cs/>
        </w:rPr>
        <w:t>)  ความทั่วถึงและเพียงพอ</w:t>
      </w:r>
    </w:p>
    <w:p w:rsidR="00DA4852" w:rsidRPr="00612864" w:rsidRDefault="00DA4852" w:rsidP="00DA4852">
      <w:pPr>
        <w:ind w:left="930"/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 xml:space="preserve">                  </w:t>
      </w:r>
      <w:r w:rsidRPr="00612864">
        <w:rPr>
          <w:rFonts w:ascii="TH SarabunPSK" w:hAnsi="TH SarabunPSK" w:cs="TH SarabunPSK"/>
        </w:rPr>
        <w:t>3</w:t>
      </w:r>
      <w:r w:rsidRPr="00612864">
        <w:rPr>
          <w:rFonts w:ascii="TH SarabunPSK" w:hAnsi="TH SarabunPSK" w:cs="TH SarabunPSK"/>
          <w:cs/>
        </w:rPr>
        <w:t>)  ความถี่ในการให้บริการ</w:t>
      </w:r>
    </w:p>
    <w:p w:rsidR="00DA4852" w:rsidRPr="00612864" w:rsidRDefault="00DA4852" w:rsidP="00DA4852">
      <w:pPr>
        <w:ind w:left="930"/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</w:rPr>
        <w:t xml:space="preserve">                  4</w:t>
      </w:r>
      <w:r w:rsidRPr="00612864">
        <w:rPr>
          <w:rFonts w:ascii="TH SarabunPSK" w:hAnsi="TH SarabunPSK" w:cs="TH SarabunPSK"/>
          <w:cs/>
        </w:rPr>
        <w:t>)  ประสิทธิภาพในการให้บริการ</w:t>
      </w:r>
      <w:r w:rsidRPr="00612864">
        <w:rPr>
          <w:rFonts w:ascii="TH SarabunPSK" w:hAnsi="TH SarabunPSK" w:cs="TH SarabunPSK"/>
        </w:rPr>
        <w:t xml:space="preserve">  </w:t>
      </w:r>
    </w:p>
    <w:p w:rsidR="00DA4852" w:rsidRPr="00612864" w:rsidRDefault="00DA4852" w:rsidP="00DA4852">
      <w:pPr>
        <w:ind w:left="930"/>
        <w:rPr>
          <w:rFonts w:ascii="TH SarabunPSK" w:hAnsi="TH SarabunPSK" w:cs="TH SarabunPSK"/>
          <w:cs/>
        </w:rPr>
      </w:pPr>
      <w:r w:rsidRPr="00612864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t xml:space="preserve">   </w:t>
      </w:r>
      <w:r w:rsidRPr="00612864">
        <w:rPr>
          <w:rFonts w:ascii="TH SarabunPSK" w:hAnsi="TH SarabunPSK" w:cs="TH SarabunPSK"/>
        </w:rPr>
        <w:t xml:space="preserve">4. </w:t>
      </w:r>
      <w:r w:rsidRPr="00612864">
        <w:rPr>
          <w:rFonts w:ascii="TH SarabunPSK" w:hAnsi="TH SarabunPSK" w:cs="TH SarabunPSK"/>
          <w:cs/>
        </w:rPr>
        <w:t>เกณฑ์ความรับผิดชอบต่อหน่วยงาน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 xml:space="preserve">                          ประกอบด้วยตัวชี้วัด   </w:t>
      </w:r>
      <w:r w:rsidRPr="00612864">
        <w:rPr>
          <w:rFonts w:ascii="TH SarabunPSK" w:hAnsi="TH SarabunPSK" w:cs="TH SarabunPSK"/>
        </w:rPr>
        <w:t xml:space="preserve">4  </w:t>
      </w:r>
      <w:r w:rsidRPr="00612864">
        <w:rPr>
          <w:rFonts w:ascii="TH SarabunPSK" w:hAnsi="TH SarabunPSK" w:cs="TH SarabunPSK"/>
          <w:cs/>
        </w:rPr>
        <w:t>ประการ</w:t>
      </w:r>
    </w:p>
    <w:p w:rsidR="00DA4852" w:rsidRPr="00612864" w:rsidRDefault="00DA4852" w:rsidP="00DA4852">
      <w:pPr>
        <w:ind w:left="1620"/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 xml:space="preserve">       </w:t>
      </w:r>
      <w:r w:rsidRPr="00612864">
        <w:rPr>
          <w:rFonts w:ascii="TH SarabunPSK" w:hAnsi="TH SarabunPSK" w:cs="TH SarabunPSK"/>
        </w:rPr>
        <w:t>1</w:t>
      </w:r>
      <w:r w:rsidRPr="00612864">
        <w:rPr>
          <w:rFonts w:ascii="TH SarabunPSK" w:hAnsi="TH SarabunPSK" w:cs="TH SarabunPSK"/>
          <w:cs/>
        </w:rPr>
        <w:t xml:space="preserve">)  </w:t>
      </w:r>
      <w:proofErr w:type="spellStart"/>
      <w:r w:rsidRPr="00612864">
        <w:rPr>
          <w:rFonts w:ascii="TH SarabunPSK" w:hAnsi="TH SarabunPSK" w:cs="TH SarabunPSK"/>
          <w:cs/>
        </w:rPr>
        <w:t>พันธ</w:t>
      </w:r>
      <w:proofErr w:type="spellEnd"/>
      <w:r w:rsidRPr="00612864">
        <w:rPr>
          <w:rFonts w:ascii="TH SarabunPSK" w:hAnsi="TH SarabunPSK" w:cs="TH SarabunPSK"/>
          <w:cs/>
        </w:rPr>
        <w:t>กิจต่อสังคม</w:t>
      </w:r>
    </w:p>
    <w:p w:rsidR="00DA4852" w:rsidRPr="00612864" w:rsidRDefault="00DA4852" w:rsidP="00DA4852">
      <w:pPr>
        <w:ind w:left="1620"/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lastRenderedPageBreak/>
        <w:t xml:space="preserve">  </w:t>
      </w:r>
      <w:r w:rsidRPr="00612864">
        <w:rPr>
          <w:rFonts w:ascii="TH SarabunPSK" w:hAnsi="TH SarabunPSK" w:cs="TH SarabunPSK"/>
        </w:rPr>
        <w:t xml:space="preserve">     2</w:t>
      </w:r>
      <w:r w:rsidRPr="00612864">
        <w:rPr>
          <w:rFonts w:ascii="TH SarabunPSK" w:hAnsi="TH SarabunPSK" w:cs="TH SarabunPSK"/>
          <w:cs/>
        </w:rPr>
        <w:t>)  ความรับผิดชอบต่อสาธารณะ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 xml:space="preserve">                               </w:t>
      </w:r>
      <w:r w:rsidRPr="00612864">
        <w:rPr>
          <w:rFonts w:ascii="TH SarabunPSK" w:hAnsi="TH SarabunPSK" w:cs="TH SarabunPSK"/>
        </w:rPr>
        <w:t>3</w:t>
      </w:r>
      <w:r w:rsidRPr="00612864">
        <w:rPr>
          <w:rFonts w:ascii="TH SarabunPSK" w:hAnsi="TH SarabunPSK" w:cs="TH SarabunPSK"/>
          <w:cs/>
        </w:rPr>
        <w:t>)  การให้หลักประกันความเสี่ยง</w:t>
      </w:r>
    </w:p>
    <w:p w:rsidR="00DA4852" w:rsidRPr="00612864" w:rsidRDefault="00DA4852" w:rsidP="00DA4852">
      <w:pPr>
        <w:ind w:left="1800"/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 xml:space="preserve">     4)  การยอมรับข้อผิดพลาด</w:t>
      </w:r>
    </w:p>
    <w:p w:rsidR="00DA4852" w:rsidRPr="00612864" w:rsidRDefault="00DA4852" w:rsidP="00DA4852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                   </w:t>
      </w:r>
      <w:r w:rsidRPr="00612864">
        <w:rPr>
          <w:rFonts w:ascii="TH SarabunPSK" w:hAnsi="TH SarabunPSK" w:cs="TH SarabunPSK"/>
        </w:rPr>
        <w:t xml:space="preserve">5. </w:t>
      </w:r>
      <w:r w:rsidRPr="00612864">
        <w:rPr>
          <w:rFonts w:ascii="TH SarabunPSK" w:hAnsi="TH SarabunPSK" w:cs="TH SarabunPSK"/>
          <w:cs/>
        </w:rPr>
        <w:t>เกณฑ์การตอบสนองความต้องการของประชาชน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 xml:space="preserve">                          ประกอบด้วยตัวชี้วัดที่สำคัญ  </w:t>
      </w:r>
      <w:r w:rsidRPr="00612864">
        <w:rPr>
          <w:rFonts w:ascii="TH SarabunPSK" w:hAnsi="TH SarabunPSK" w:cs="TH SarabunPSK"/>
        </w:rPr>
        <w:t xml:space="preserve">4   </w:t>
      </w:r>
      <w:r w:rsidRPr="00612864">
        <w:rPr>
          <w:rFonts w:ascii="TH SarabunPSK" w:hAnsi="TH SarabunPSK" w:cs="TH SarabunPSK"/>
          <w:cs/>
        </w:rPr>
        <w:t>ประการ</w:t>
      </w:r>
    </w:p>
    <w:p w:rsidR="00DA4852" w:rsidRPr="00612864" w:rsidRDefault="00DA4852" w:rsidP="00DA4852">
      <w:pPr>
        <w:ind w:left="930"/>
        <w:rPr>
          <w:rFonts w:ascii="TH SarabunPSK" w:hAnsi="TH SarabunPSK" w:cs="TH SarabunPSK"/>
          <w:cs/>
        </w:rPr>
      </w:pPr>
      <w:r w:rsidRPr="00612864">
        <w:rPr>
          <w:rFonts w:ascii="TH SarabunPSK" w:hAnsi="TH SarabunPSK" w:cs="TH SarabunPSK"/>
          <w:cs/>
        </w:rPr>
        <w:t xml:space="preserve">              </w:t>
      </w:r>
      <w:r w:rsidRPr="00612864">
        <w:rPr>
          <w:rFonts w:ascii="TH SarabunPSK" w:hAnsi="TH SarabunPSK" w:cs="TH SarabunPSK"/>
        </w:rPr>
        <w:t xml:space="preserve">    </w:t>
      </w:r>
      <w:proofErr w:type="gramStart"/>
      <w:r w:rsidRPr="00612864">
        <w:rPr>
          <w:rFonts w:ascii="TH SarabunPSK" w:hAnsi="TH SarabunPSK" w:cs="TH SarabunPSK"/>
        </w:rPr>
        <w:t>1</w:t>
      </w:r>
      <w:r w:rsidRPr="00612864">
        <w:rPr>
          <w:rFonts w:ascii="TH SarabunPSK" w:hAnsi="TH SarabunPSK" w:cs="TH SarabunPSK"/>
          <w:cs/>
        </w:rPr>
        <w:t xml:space="preserve"> )</w:t>
      </w:r>
      <w:proofErr w:type="gramEnd"/>
      <w:r w:rsidRPr="00612864">
        <w:rPr>
          <w:rFonts w:ascii="TH SarabunPSK" w:hAnsi="TH SarabunPSK" w:cs="TH SarabunPSK"/>
          <w:cs/>
        </w:rPr>
        <w:t xml:space="preserve">  การกำหนดประเด็นปัญหา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 xml:space="preserve">                                </w:t>
      </w:r>
      <w:proofErr w:type="gramStart"/>
      <w:r w:rsidRPr="00612864">
        <w:rPr>
          <w:rFonts w:ascii="TH SarabunPSK" w:hAnsi="TH SarabunPSK" w:cs="TH SarabunPSK"/>
        </w:rPr>
        <w:t xml:space="preserve">2 </w:t>
      </w:r>
      <w:r w:rsidRPr="00612864">
        <w:rPr>
          <w:rFonts w:ascii="TH SarabunPSK" w:hAnsi="TH SarabunPSK" w:cs="TH SarabunPSK"/>
          <w:cs/>
        </w:rPr>
        <w:t>)</w:t>
      </w:r>
      <w:proofErr w:type="gramEnd"/>
      <w:r w:rsidRPr="00612864">
        <w:rPr>
          <w:rFonts w:ascii="TH SarabunPSK" w:hAnsi="TH SarabunPSK" w:cs="TH SarabunPSK"/>
          <w:cs/>
        </w:rPr>
        <w:t xml:space="preserve">  การรับฟังความคิดเห็น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 xml:space="preserve">                                </w:t>
      </w:r>
      <w:proofErr w:type="gramStart"/>
      <w:r w:rsidRPr="00612864">
        <w:rPr>
          <w:rFonts w:ascii="TH SarabunPSK" w:hAnsi="TH SarabunPSK" w:cs="TH SarabunPSK"/>
        </w:rPr>
        <w:t xml:space="preserve">3 </w:t>
      </w:r>
      <w:r w:rsidRPr="00612864">
        <w:rPr>
          <w:rFonts w:ascii="TH SarabunPSK" w:hAnsi="TH SarabunPSK" w:cs="TH SarabunPSK"/>
          <w:cs/>
        </w:rPr>
        <w:t>)</w:t>
      </w:r>
      <w:proofErr w:type="gramEnd"/>
      <w:r w:rsidRPr="00612864">
        <w:rPr>
          <w:rFonts w:ascii="TH SarabunPSK" w:hAnsi="TH SarabunPSK" w:cs="TH SarabunPSK"/>
          <w:cs/>
        </w:rPr>
        <w:t xml:space="preserve">  มาตรการเชิงยุทธศาสตร์ในการแก้ปัญหา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 xml:space="preserve">                                </w:t>
      </w:r>
      <w:proofErr w:type="gramStart"/>
      <w:r w:rsidRPr="00612864">
        <w:rPr>
          <w:rFonts w:ascii="TH SarabunPSK" w:hAnsi="TH SarabunPSK" w:cs="TH SarabunPSK"/>
        </w:rPr>
        <w:t xml:space="preserve">4 </w:t>
      </w:r>
      <w:r w:rsidRPr="00612864">
        <w:rPr>
          <w:rFonts w:ascii="TH SarabunPSK" w:hAnsi="TH SarabunPSK" w:cs="TH SarabunPSK"/>
          <w:cs/>
        </w:rPr>
        <w:t>)</w:t>
      </w:r>
      <w:proofErr w:type="gramEnd"/>
      <w:r w:rsidRPr="00612864">
        <w:rPr>
          <w:rFonts w:ascii="TH SarabunPSK" w:hAnsi="TH SarabunPSK" w:cs="TH SarabunPSK"/>
          <w:cs/>
        </w:rPr>
        <w:t xml:space="preserve">  ความรวดเร็วในการแก้ปัญหา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</w:t>
      </w:r>
      <w:r w:rsidRPr="00612864">
        <w:rPr>
          <w:rFonts w:ascii="TH SarabunPSK" w:hAnsi="TH SarabunPSK" w:cs="TH SarabunPSK"/>
        </w:rPr>
        <w:t xml:space="preserve">6.  </w:t>
      </w:r>
      <w:r w:rsidRPr="00612864">
        <w:rPr>
          <w:rFonts w:ascii="TH SarabunPSK" w:hAnsi="TH SarabunPSK" w:cs="TH SarabunPSK"/>
          <w:cs/>
        </w:rPr>
        <w:t>เกณฑ์ความพึงพอใจของลูกค้า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 xml:space="preserve">                               ประกอบด้วยตัวชี้วัดที่สำคัญ  </w:t>
      </w:r>
      <w:r w:rsidRPr="00612864">
        <w:rPr>
          <w:rFonts w:ascii="TH SarabunPSK" w:hAnsi="TH SarabunPSK" w:cs="TH SarabunPSK"/>
        </w:rPr>
        <w:t>2</w:t>
      </w:r>
      <w:r w:rsidRPr="00612864">
        <w:rPr>
          <w:rFonts w:ascii="TH SarabunPSK" w:hAnsi="TH SarabunPSK" w:cs="TH SarabunPSK"/>
          <w:cs/>
        </w:rPr>
        <w:t xml:space="preserve">   ประการ</w:t>
      </w:r>
    </w:p>
    <w:p w:rsidR="00DA4852" w:rsidRPr="00612864" w:rsidRDefault="00DA4852" w:rsidP="00DA4852">
      <w:pPr>
        <w:ind w:left="1680"/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</w:rPr>
        <w:t xml:space="preserve">      </w:t>
      </w:r>
      <w:proofErr w:type="gramStart"/>
      <w:r w:rsidRPr="00612864">
        <w:rPr>
          <w:rFonts w:ascii="TH SarabunPSK" w:hAnsi="TH SarabunPSK" w:cs="TH SarabunPSK"/>
        </w:rPr>
        <w:t xml:space="preserve">1 </w:t>
      </w:r>
      <w:r w:rsidRPr="00612864">
        <w:rPr>
          <w:rFonts w:ascii="TH SarabunPSK" w:hAnsi="TH SarabunPSK" w:cs="TH SarabunPSK"/>
          <w:cs/>
        </w:rPr>
        <w:t>)</w:t>
      </w:r>
      <w:proofErr w:type="gramEnd"/>
      <w:r w:rsidRPr="00612864">
        <w:rPr>
          <w:rFonts w:ascii="TH SarabunPSK" w:hAnsi="TH SarabunPSK" w:cs="TH SarabunPSK"/>
          <w:cs/>
        </w:rPr>
        <w:t xml:space="preserve">  ระดับความพึงพอใจ</w:t>
      </w:r>
    </w:p>
    <w:p w:rsidR="00DA4852" w:rsidRPr="00612864" w:rsidRDefault="00DA4852" w:rsidP="00DA4852">
      <w:pPr>
        <w:ind w:left="1680"/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</w:rPr>
        <w:t xml:space="preserve">      </w:t>
      </w:r>
      <w:proofErr w:type="gramStart"/>
      <w:r w:rsidRPr="00612864">
        <w:rPr>
          <w:rFonts w:ascii="TH SarabunPSK" w:hAnsi="TH SarabunPSK" w:cs="TH SarabunPSK"/>
        </w:rPr>
        <w:t xml:space="preserve">2 </w:t>
      </w:r>
      <w:r w:rsidRPr="00612864">
        <w:rPr>
          <w:rFonts w:ascii="TH SarabunPSK" w:hAnsi="TH SarabunPSK" w:cs="TH SarabunPSK"/>
          <w:cs/>
        </w:rPr>
        <w:t>)</w:t>
      </w:r>
      <w:proofErr w:type="gramEnd"/>
      <w:r w:rsidRPr="00612864">
        <w:rPr>
          <w:rFonts w:ascii="TH SarabunPSK" w:hAnsi="TH SarabunPSK" w:cs="TH SarabunPSK"/>
          <w:cs/>
        </w:rPr>
        <w:t xml:space="preserve">  การยอมรับหรือคัดค้าน</w:t>
      </w:r>
    </w:p>
    <w:p w:rsidR="00DA4852" w:rsidRPr="00612864" w:rsidRDefault="00DA4852" w:rsidP="00DA4852">
      <w:pPr>
        <w:numPr>
          <w:ilvl w:val="1"/>
          <w:numId w:val="1"/>
        </w:num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>เกณฑ์ผลเสียต่อสังคม</w:t>
      </w:r>
    </w:p>
    <w:p w:rsidR="00DA4852" w:rsidRPr="00612864" w:rsidRDefault="00DA4852" w:rsidP="00DA4852">
      <w:pPr>
        <w:ind w:left="1665"/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 xml:space="preserve">        ประกอบด้วยตัวชี้วัด  </w:t>
      </w:r>
      <w:r w:rsidRPr="00612864">
        <w:rPr>
          <w:rFonts w:ascii="TH SarabunPSK" w:hAnsi="TH SarabunPSK" w:cs="TH SarabunPSK"/>
        </w:rPr>
        <w:t>2</w:t>
      </w:r>
      <w:r w:rsidRPr="00612864">
        <w:rPr>
          <w:rFonts w:ascii="TH SarabunPSK" w:hAnsi="TH SarabunPSK" w:cs="TH SarabunPSK"/>
          <w:cs/>
        </w:rPr>
        <w:t xml:space="preserve"> ประการ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 xml:space="preserve">                                 </w:t>
      </w:r>
      <w:proofErr w:type="gramStart"/>
      <w:r w:rsidRPr="00612864">
        <w:rPr>
          <w:rFonts w:ascii="TH SarabunPSK" w:hAnsi="TH SarabunPSK" w:cs="TH SarabunPSK"/>
        </w:rPr>
        <w:t>1</w:t>
      </w:r>
      <w:r w:rsidRPr="00612864">
        <w:rPr>
          <w:rFonts w:ascii="TH SarabunPSK" w:hAnsi="TH SarabunPSK" w:cs="TH SarabunPSK"/>
          <w:cs/>
        </w:rPr>
        <w:t xml:space="preserve"> )</w:t>
      </w:r>
      <w:proofErr w:type="gramEnd"/>
      <w:r w:rsidRPr="00612864">
        <w:rPr>
          <w:rFonts w:ascii="TH SarabunPSK" w:hAnsi="TH SarabunPSK" w:cs="TH SarabunPSK"/>
          <w:cs/>
        </w:rPr>
        <w:t xml:space="preserve">  ผลกระทบภายนอก</w:t>
      </w:r>
    </w:p>
    <w:p w:rsidR="00DA4852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</w:rPr>
        <w:t xml:space="preserve">                                 </w:t>
      </w:r>
      <w:proofErr w:type="gramStart"/>
      <w:r w:rsidRPr="00612864">
        <w:rPr>
          <w:rFonts w:ascii="TH SarabunPSK" w:hAnsi="TH SarabunPSK" w:cs="TH SarabunPSK"/>
        </w:rPr>
        <w:t xml:space="preserve">2 </w:t>
      </w:r>
      <w:r w:rsidRPr="00612864">
        <w:rPr>
          <w:rFonts w:ascii="TH SarabunPSK" w:hAnsi="TH SarabunPSK" w:cs="TH SarabunPSK"/>
          <w:cs/>
        </w:rPr>
        <w:t>)</w:t>
      </w:r>
      <w:proofErr w:type="gramEnd"/>
      <w:r w:rsidRPr="00612864">
        <w:rPr>
          <w:rFonts w:ascii="TH SarabunPSK" w:hAnsi="TH SarabunPSK" w:cs="TH SarabunPSK"/>
          <w:cs/>
        </w:rPr>
        <w:t xml:space="preserve">  ต้นทุนทางสังคม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 xml:space="preserve">                        เกณฑ์มาตรฐานและตัวชี้วัดการประเมินผลโครงการ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ab/>
        <w:t xml:space="preserve">         1.  เกณฑ์ความก้าวหน้า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ab/>
      </w:r>
      <w:r w:rsidRPr="00612864">
        <w:rPr>
          <w:rFonts w:ascii="TH SarabunPSK" w:hAnsi="TH SarabunPSK" w:cs="TH SarabunPSK"/>
          <w:cs/>
        </w:rPr>
        <w:tab/>
        <w:t>1)  ผลผลิตเปรียบเทียบกับเป้าหมายรวมในช่วงเวลา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ab/>
      </w:r>
      <w:r w:rsidRPr="00612864">
        <w:rPr>
          <w:rFonts w:ascii="TH SarabunPSK" w:hAnsi="TH SarabunPSK" w:cs="TH SarabunPSK"/>
          <w:cs/>
        </w:rPr>
        <w:tab/>
        <w:t>2)  จำนวนกิจกรรมแล้วเสร็จ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ab/>
      </w:r>
      <w:r w:rsidRPr="00612864">
        <w:rPr>
          <w:rFonts w:ascii="TH SarabunPSK" w:hAnsi="TH SarabunPSK" w:cs="TH SarabunPSK"/>
          <w:cs/>
        </w:rPr>
        <w:tab/>
        <w:t>3)  ทรัพยากรที่ใช้ไปในช่วงเวลา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ab/>
      </w:r>
      <w:r w:rsidRPr="00612864">
        <w:rPr>
          <w:rFonts w:ascii="TH SarabunPSK" w:hAnsi="TH SarabunPSK" w:cs="TH SarabunPSK"/>
          <w:cs/>
        </w:rPr>
        <w:tab/>
        <w:t>4)  ระยะเวลาที่ใช้ไป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ab/>
        <w:t xml:space="preserve">    2.  เกณฑ์ประสิทธิภาพ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ab/>
      </w:r>
      <w:r w:rsidRPr="00612864">
        <w:rPr>
          <w:rFonts w:ascii="TH SarabunPSK" w:hAnsi="TH SarabunPSK" w:cs="TH SarabunPSK"/>
          <w:cs/>
        </w:rPr>
        <w:tab/>
        <w:t>1)  สัดส่วนผลผลิตต่อค่าใช้จ่าย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ab/>
      </w:r>
      <w:r w:rsidRPr="00612864">
        <w:rPr>
          <w:rFonts w:ascii="TH SarabunPSK" w:hAnsi="TH SarabunPSK" w:cs="TH SarabunPSK"/>
          <w:cs/>
        </w:rPr>
        <w:tab/>
        <w:t>2)  ผลิตภาพต่อกำลังคน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ab/>
      </w:r>
      <w:r w:rsidRPr="00612864">
        <w:rPr>
          <w:rFonts w:ascii="TH SarabunPSK" w:hAnsi="TH SarabunPSK" w:cs="TH SarabunPSK"/>
          <w:cs/>
        </w:rPr>
        <w:tab/>
        <w:t>3)  ผลิตต่อหน่วยเวลา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ab/>
      </w:r>
      <w:r w:rsidRPr="00612864">
        <w:rPr>
          <w:rFonts w:ascii="TH SarabunPSK" w:hAnsi="TH SarabunPSK" w:cs="TH SarabunPSK"/>
          <w:cs/>
        </w:rPr>
        <w:tab/>
        <w:t>4)  การประหยัดทรัพยากรการจัดการ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612864">
        <w:rPr>
          <w:rFonts w:ascii="TH SarabunPSK" w:hAnsi="TH SarabunPSK" w:cs="TH SarabunPSK"/>
          <w:cs/>
        </w:rPr>
        <w:t>3.  เกณฑ์ประสิทธิผล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ab/>
      </w:r>
      <w:r w:rsidRPr="00612864">
        <w:rPr>
          <w:rFonts w:ascii="TH SarabunPSK" w:hAnsi="TH SarabunPSK" w:cs="TH SarabunPSK"/>
          <w:cs/>
        </w:rPr>
        <w:tab/>
        <w:t>1)  ระดับการบรรลุเป้าหมาย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ab/>
      </w:r>
      <w:r w:rsidRPr="00612864">
        <w:rPr>
          <w:rFonts w:ascii="TH SarabunPSK" w:hAnsi="TH SarabunPSK" w:cs="TH SarabunPSK"/>
          <w:cs/>
        </w:rPr>
        <w:tab/>
        <w:t>2)  ระดับการมีมีส่วนร่วม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ab/>
      </w:r>
      <w:r w:rsidRPr="00612864">
        <w:rPr>
          <w:rFonts w:ascii="TH SarabunPSK" w:hAnsi="TH SarabunPSK" w:cs="TH SarabunPSK"/>
          <w:cs/>
        </w:rPr>
        <w:tab/>
        <w:t>3)  ระดับความพึงพอใจ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ab/>
      </w:r>
      <w:r w:rsidRPr="00612864">
        <w:rPr>
          <w:rFonts w:ascii="TH SarabunPSK" w:hAnsi="TH SarabunPSK" w:cs="TH SarabunPSK"/>
          <w:cs/>
        </w:rPr>
        <w:tab/>
        <w:t>4)  ความเสี่ยงทางโครงการ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lastRenderedPageBreak/>
        <w:tab/>
      </w:r>
      <w:r>
        <w:rPr>
          <w:rFonts w:ascii="TH SarabunPSK" w:hAnsi="TH SarabunPSK" w:cs="TH SarabunPSK" w:hint="cs"/>
          <w:cs/>
        </w:rPr>
        <w:t xml:space="preserve"> </w:t>
      </w:r>
      <w:r w:rsidRPr="00612864">
        <w:rPr>
          <w:rFonts w:ascii="TH SarabunPSK" w:hAnsi="TH SarabunPSK" w:cs="TH SarabunPSK"/>
          <w:cs/>
        </w:rPr>
        <w:t xml:space="preserve"> 4.  เกณฑ์ผลกระทบ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ab/>
      </w:r>
      <w:r w:rsidRPr="00612864">
        <w:rPr>
          <w:rFonts w:ascii="TH SarabunPSK" w:hAnsi="TH SarabunPSK" w:cs="TH SarabunPSK"/>
          <w:cs/>
        </w:rPr>
        <w:tab/>
        <w:t>1)  คุณภาพชีวิต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ab/>
      </w:r>
      <w:r w:rsidRPr="00612864">
        <w:rPr>
          <w:rFonts w:ascii="TH SarabunPSK" w:hAnsi="TH SarabunPSK" w:cs="TH SarabunPSK"/>
          <w:cs/>
        </w:rPr>
        <w:tab/>
        <w:t>2)  ทัศนคติและความเข้าใจ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ab/>
      </w:r>
      <w:r w:rsidRPr="00612864">
        <w:rPr>
          <w:rFonts w:ascii="TH SarabunPSK" w:hAnsi="TH SarabunPSK" w:cs="TH SarabunPSK"/>
          <w:cs/>
        </w:rPr>
        <w:tab/>
        <w:t>3)  การเปลี่ยนแปลงพฤติกรรม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Pr="00612864">
        <w:rPr>
          <w:rFonts w:ascii="TH SarabunPSK" w:hAnsi="TH SarabunPSK" w:cs="TH SarabunPSK"/>
          <w:cs/>
        </w:rPr>
        <w:t>5.  เกณฑ์ความสอดคล้อง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ab/>
      </w:r>
      <w:r w:rsidRPr="00612864">
        <w:rPr>
          <w:rFonts w:ascii="TH SarabunPSK" w:hAnsi="TH SarabunPSK" w:cs="TH SarabunPSK"/>
          <w:cs/>
        </w:rPr>
        <w:tab/>
        <w:t>1)  ประเด็นปัญหาหลัก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ab/>
      </w:r>
      <w:r w:rsidRPr="00612864">
        <w:rPr>
          <w:rFonts w:ascii="TH SarabunPSK" w:hAnsi="TH SarabunPSK" w:cs="TH SarabunPSK"/>
          <w:cs/>
        </w:rPr>
        <w:tab/>
        <w:t>2)  มาตรการหรือกลยุทธ์ในการแก้ไขปัญหา</w:t>
      </w:r>
    </w:p>
    <w:p w:rsidR="00DA4852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ab/>
      </w:r>
      <w:r w:rsidRPr="00612864">
        <w:rPr>
          <w:rFonts w:ascii="TH SarabunPSK" w:hAnsi="TH SarabunPSK" w:cs="TH SarabunPSK"/>
          <w:cs/>
        </w:rPr>
        <w:tab/>
        <w:t>3)  ความต้องการหรือข้อเรียกรองของประชากรกลุ่มเป้าหมาย</w:t>
      </w:r>
    </w:p>
    <w:p w:rsidR="00B178FB" w:rsidRPr="00612864" w:rsidRDefault="00B178FB" w:rsidP="00DA4852">
      <w:pPr>
        <w:rPr>
          <w:rFonts w:ascii="TH SarabunPSK" w:hAnsi="TH SarabunPSK" w:cs="TH SarabunPSK"/>
        </w:rPr>
      </w:pP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ab/>
        <w:t>6.  เกณฑ์ความยั่งยืน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ab/>
      </w:r>
      <w:r w:rsidRPr="00612864">
        <w:rPr>
          <w:rFonts w:ascii="TH SarabunPSK" w:hAnsi="TH SarabunPSK" w:cs="TH SarabunPSK"/>
          <w:cs/>
        </w:rPr>
        <w:tab/>
        <w:t>1)  ความอยู่รอดทางเศรษฐกิจ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ab/>
      </w:r>
      <w:r w:rsidRPr="00612864">
        <w:rPr>
          <w:rFonts w:ascii="TH SarabunPSK" w:hAnsi="TH SarabunPSK" w:cs="TH SarabunPSK"/>
          <w:cs/>
        </w:rPr>
        <w:tab/>
        <w:t>2)  สมรรถนะด้านสถาบัน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ab/>
      </w:r>
      <w:r w:rsidRPr="00612864">
        <w:rPr>
          <w:rFonts w:ascii="TH SarabunPSK" w:hAnsi="TH SarabunPSK" w:cs="TH SarabunPSK"/>
          <w:cs/>
        </w:rPr>
        <w:tab/>
        <w:t>3)  ความเป็นไปได้ในการขยายผล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ab/>
        <w:t>7.  เกณฑ์ความเป็นธรรม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ab/>
      </w:r>
      <w:r w:rsidRPr="00612864">
        <w:rPr>
          <w:rFonts w:ascii="TH SarabunPSK" w:hAnsi="TH SarabunPSK" w:cs="TH SarabunPSK"/>
          <w:cs/>
        </w:rPr>
        <w:tab/>
        <w:t>1)  ความเป็นธรรมระหว่างกลุ่มอาชีพ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ab/>
      </w:r>
      <w:r w:rsidRPr="00612864">
        <w:rPr>
          <w:rFonts w:ascii="TH SarabunPSK" w:hAnsi="TH SarabunPSK" w:cs="TH SarabunPSK"/>
          <w:cs/>
        </w:rPr>
        <w:tab/>
        <w:t>2)  ความเป็นธรรมระหว่างเพศ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ab/>
      </w:r>
      <w:r w:rsidRPr="00612864">
        <w:rPr>
          <w:rFonts w:ascii="TH SarabunPSK" w:hAnsi="TH SarabunPSK" w:cs="TH SarabunPSK"/>
          <w:cs/>
        </w:rPr>
        <w:tab/>
        <w:t>3)  ความเป็นธรรมระหว่างชนรุ่น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ab/>
        <w:t>8.  เกณฑ์ความเสียหายของโครงการ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ab/>
      </w:r>
      <w:r w:rsidRPr="00612864">
        <w:rPr>
          <w:rFonts w:ascii="TH SarabunPSK" w:hAnsi="TH SarabunPSK" w:cs="TH SarabunPSK"/>
          <w:cs/>
        </w:rPr>
        <w:tab/>
        <w:t>1)  ผลกระทบด้านสิ่งแวดล้อม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ab/>
      </w:r>
      <w:r w:rsidRPr="00612864">
        <w:rPr>
          <w:rFonts w:ascii="TH SarabunPSK" w:hAnsi="TH SarabunPSK" w:cs="TH SarabunPSK"/>
          <w:cs/>
        </w:rPr>
        <w:tab/>
        <w:t>2)  ผลกระทบด้านเศรษฐกิจ</w:t>
      </w:r>
    </w:p>
    <w:p w:rsidR="00DA4852" w:rsidRPr="00612864" w:rsidRDefault="00DA4852" w:rsidP="00DA4852">
      <w:pPr>
        <w:rPr>
          <w:rFonts w:ascii="TH SarabunPSK" w:hAnsi="TH SarabunPSK" w:cs="TH SarabunPSK"/>
        </w:rPr>
      </w:pPr>
      <w:r w:rsidRPr="00612864">
        <w:rPr>
          <w:rFonts w:ascii="TH SarabunPSK" w:hAnsi="TH SarabunPSK" w:cs="TH SarabunPSK"/>
          <w:cs/>
        </w:rPr>
        <w:tab/>
      </w:r>
      <w:r w:rsidRPr="00612864">
        <w:rPr>
          <w:rFonts w:ascii="TH SarabunPSK" w:hAnsi="TH SarabunPSK" w:cs="TH SarabunPSK"/>
          <w:cs/>
        </w:rPr>
        <w:tab/>
        <w:t>3)  ผลกระทบด้านวัฒนธรรม</w:t>
      </w:r>
    </w:p>
    <w:p w:rsidR="00DA4852" w:rsidRPr="00612864" w:rsidRDefault="00DA4852" w:rsidP="00DA4852">
      <w:pPr>
        <w:ind w:firstLine="1440"/>
        <w:jc w:val="both"/>
        <w:rPr>
          <w:rFonts w:ascii="TH SarabunPSK" w:hAnsi="TH SarabunPSK" w:cs="TH SarabunPSK"/>
          <w:cs/>
        </w:rPr>
      </w:pPr>
    </w:p>
    <w:p w:rsidR="00DA4852" w:rsidRPr="00612864" w:rsidRDefault="00DA4852" w:rsidP="00DA4852">
      <w:pPr>
        <w:pStyle w:val="a3"/>
        <w:rPr>
          <w:rFonts w:ascii="TH SarabunPSK" w:hAnsi="TH SarabunPSK" w:cs="TH SarabunPSK"/>
          <w:sz w:val="32"/>
          <w:szCs w:val="32"/>
        </w:rPr>
      </w:pPr>
    </w:p>
    <w:p w:rsidR="00DA4852" w:rsidRPr="00612864" w:rsidRDefault="00DA4852" w:rsidP="00DA4852">
      <w:pPr>
        <w:rPr>
          <w:rFonts w:ascii="TH SarabunPSK" w:hAnsi="TH SarabunPSK" w:cs="TH SarabunPSK"/>
          <w:cs/>
        </w:rPr>
      </w:pPr>
      <w:r w:rsidRPr="00612864">
        <w:rPr>
          <w:rFonts w:ascii="TH SarabunPSK" w:hAnsi="TH SarabunPSK" w:cs="TH SarabunPSK"/>
        </w:rPr>
        <w:t xml:space="preserve">                                      -----------------------------------------------</w:t>
      </w:r>
    </w:p>
    <w:p w:rsidR="005E2598" w:rsidRDefault="005E2598"/>
    <w:sectPr w:rsidR="005E2598" w:rsidSect="008B5743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567" w:right="1077" w:bottom="993" w:left="1440" w:header="720" w:footer="720" w:gutter="0"/>
      <w:pgNumType w:start="83" w:chapStyle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008" w:rsidRDefault="00C05008" w:rsidP="00A2606B">
      <w:r>
        <w:separator/>
      </w:r>
    </w:p>
  </w:endnote>
  <w:endnote w:type="continuationSeparator" w:id="0">
    <w:p w:rsidR="00C05008" w:rsidRDefault="00C05008" w:rsidP="00A2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155" w:rsidRDefault="00481155">
    <w:pPr>
      <w:pStyle w:val="a8"/>
    </w:pPr>
  </w:p>
  <w:p w:rsidR="00481155" w:rsidRDefault="0048115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008" w:rsidRDefault="00C05008" w:rsidP="00A2606B">
      <w:r>
        <w:separator/>
      </w:r>
    </w:p>
  </w:footnote>
  <w:footnote w:type="continuationSeparator" w:id="0">
    <w:p w:rsidR="00C05008" w:rsidRDefault="00C05008" w:rsidP="00A26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-2114426760"/>
      <w:docPartObj>
        <w:docPartGallery w:val="Page Numbers (Top of Page)"/>
        <w:docPartUnique/>
      </w:docPartObj>
    </w:sdtPr>
    <w:sdtEndPr/>
    <w:sdtContent>
      <w:p w:rsidR="00323172" w:rsidRDefault="00323172">
        <w:pPr>
          <w:pStyle w:val="a5"/>
          <w:jc w:val="center"/>
          <w:rPr>
            <w:rFonts w:asciiTheme="majorHAnsi" w:eastAsiaTheme="majorEastAsia" w:hAnsiTheme="majorHAnsi" w:cstheme="majorBidi"/>
            <w:sz w:val="35"/>
            <w:szCs w:val="35"/>
          </w:rPr>
        </w:pPr>
        <w:r>
          <w:rPr>
            <w:rFonts w:asciiTheme="majorHAnsi" w:eastAsiaTheme="majorEastAsia" w:hAnsiTheme="majorHAnsi" w:cs="Cambria"/>
            <w:sz w:val="35"/>
            <w:szCs w:val="35"/>
            <w:cs/>
            <w:lang w:val="th-TH"/>
          </w:rPr>
          <w:t xml:space="preserve">~ </w:t>
        </w:r>
        <w:r>
          <w:rPr>
            <w:rFonts w:asciiTheme="minorHAnsi" w:eastAsiaTheme="minorEastAsia" w:hAnsiTheme="minorHAnsi" w:cstheme="minorBidi"/>
            <w:sz w:val="28"/>
            <w:szCs w:val="28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8"/>
            <w:szCs w:val="28"/>
          </w:rPr>
          <w:fldChar w:fldCharType="separate"/>
        </w:r>
        <w:r w:rsidRPr="00323172">
          <w:rPr>
            <w:rFonts w:asciiTheme="majorHAnsi" w:eastAsiaTheme="majorEastAsia" w:hAnsiTheme="majorHAnsi" w:cs="Cambria"/>
            <w:noProof/>
            <w:sz w:val="35"/>
            <w:szCs w:val="35"/>
            <w:cs/>
            <w:lang w:val="th-TH"/>
          </w:rPr>
          <w:t>86</w:t>
        </w:r>
        <w:r>
          <w:rPr>
            <w:rFonts w:asciiTheme="majorHAnsi" w:eastAsiaTheme="majorEastAsia" w:hAnsiTheme="majorHAnsi" w:cstheme="majorBidi"/>
            <w:sz w:val="35"/>
            <w:szCs w:val="35"/>
          </w:rPr>
          <w:fldChar w:fldCharType="end"/>
        </w:r>
        <w:r>
          <w:rPr>
            <w:rFonts w:asciiTheme="majorHAnsi" w:eastAsiaTheme="majorEastAsia" w:hAnsiTheme="majorHAnsi" w:cs="Cambria"/>
            <w:sz w:val="35"/>
            <w:szCs w:val="35"/>
            <w:cs/>
            <w:lang w:val="th-TH"/>
          </w:rPr>
          <w:t xml:space="preserve"> ~</w:t>
        </w:r>
      </w:p>
    </w:sdtContent>
  </w:sdt>
  <w:p w:rsidR="009E1F41" w:rsidRDefault="003743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13315715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81155" w:rsidRPr="00481155" w:rsidRDefault="00481155">
        <w:pPr>
          <w:pStyle w:val="a5"/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 w:rsidRPr="00481155">
          <w:rPr>
            <w:rFonts w:asciiTheme="majorHAnsi" w:eastAsiaTheme="majorEastAsia" w:hAnsiTheme="majorHAnsi" w:cs="Cambria"/>
            <w:sz w:val="20"/>
            <w:szCs w:val="20"/>
            <w:cs/>
            <w:lang w:val="th-TH"/>
          </w:rPr>
          <w:t xml:space="preserve">~ </w:t>
        </w:r>
        <w:r w:rsidRPr="00481155">
          <w:rPr>
            <w:rFonts w:asciiTheme="minorHAnsi" w:eastAsiaTheme="minorEastAsia" w:hAnsiTheme="minorHAnsi" w:cstheme="minorBidi"/>
            <w:sz w:val="20"/>
            <w:szCs w:val="20"/>
          </w:rPr>
          <w:fldChar w:fldCharType="begin"/>
        </w:r>
        <w:r w:rsidRPr="00481155">
          <w:rPr>
            <w:sz w:val="20"/>
            <w:szCs w:val="20"/>
          </w:rPr>
          <w:instrText>PAGE    \* MERGEFORMAT</w:instrText>
        </w:r>
        <w:r w:rsidRPr="00481155">
          <w:rPr>
            <w:rFonts w:asciiTheme="minorHAnsi" w:eastAsiaTheme="minorEastAsia" w:hAnsiTheme="minorHAnsi" w:cstheme="minorBidi"/>
            <w:sz w:val="20"/>
            <w:szCs w:val="20"/>
          </w:rPr>
          <w:fldChar w:fldCharType="separate"/>
        </w:r>
        <w:r w:rsidR="00374351" w:rsidRPr="00374351">
          <w:rPr>
            <w:rFonts w:asciiTheme="majorHAnsi" w:eastAsiaTheme="majorEastAsia" w:hAnsiTheme="majorHAnsi" w:cs="Cambria"/>
            <w:noProof/>
            <w:sz w:val="20"/>
            <w:szCs w:val="20"/>
            <w:lang w:val="th-TH"/>
          </w:rPr>
          <w:t>84</w:t>
        </w:r>
        <w:r w:rsidRPr="00481155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  <w:r w:rsidRPr="00481155">
          <w:rPr>
            <w:rFonts w:asciiTheme="majorHAnsi" w:eastAsiaTheme="majorEastAsia" w:hAnsiTheme="majorHAnsi" w:cs="Cambria"/>
            <w:sz w:val="20"/>
            <w:szCs w:val="20"/>
            <w:cs/>
            <w:lang w:val="th-TH"/>
          </w:rPr>
          <w:t xml:space="preserve"> ~</w:t>
        </w:r>
      </w:p>
    </w:sdtContent>
  </w:sdt>
  <w:p w:rsidR="009E1F41" w:rsidRDefault="00374351" w:rsidP="00323172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2067517525"/>
      <w:docPartObj>
        <w:docPartGallery w:val="Page Numbers (Top of Page)"/>
        <w:docPartUnique/>
      </w:docPartObj>
    </w:sdtPr>
    <w:sdtEndPr/>
    <w:sdtContent>
      <w:p w:rsidR="00481155" w:rsidRDefault="00481155">
        <w:pPr>
          <w:pStyle w:val="a5"/>
          <w:jc w:val="center"/>
          <w:rPr>
            <w:rFonts w:asciiTheme="majorHAnsi" w:eastAsiaTheme="majorEastAsia" w:hAnsiTheme="majorHAnsi" w:cstheme="majorBidi"/>
            <w:sz w:val="35"/>
            <w:szCs w:val="35"/>
          </w:rPr>
        </w:pPr>
        <w:r>
          <w:rPr>
            <w:rFonts w:asciiTheme="majorHAnsi" w:eastAsiaTheme="majorEastAsia" w:hAnsiTheme="majorHAnsi" w:cs="Cambria"/>
            <w:sz w:val="35"/>
            <w:szCs w:val="35"/>
            <w:cs/>
            <w:lang w:val="th-TH"/>
          </w:rPr>
          <w:t xml:space="preserve">~ </w:t>
        </w:r>
        <w:r>
          <w:rPr>
            <w:rFonts w:asciiTheme="minorHAnsi" w:eastAsiaTheme="minorEastAsia" w:hAnsiTheme="minorHAnsi" w:cstheme="minorBidi"/>
            <w:sz w:val="28"/>
            <w:szCs w:val="28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8"/>
            <w:szCs w:val="28"/>
          </w:rPr>
          <w:fldChar w:fldCharType="separate"/>
        </w:r>
        <w:r w:rsidRPr="00481155">
          <w:rPr>
            <w:rFonts w:asciiTheme="majorHAnsi" w:eastAsiaTheme="majorEastAsia" w:hAnsiTheme="majorHAnsi" w:cs="Cambria"/>
            <w:noProof/>
            <w:sz w:val="35"/>
            <w:szCs w:val="35"/>
            <w:cs/>
            <w:lang w:val="th-TH"/>
          </w:rPr>
          <w:t>84</w:t>
        </w:r>
        <w:r>
          <w:rPr>
            <w:rFonts w:asciiTheme="majorHAnsi" w:eastAsiaTheme="majorEastAsia" w:hAnsiTheme="majorHAnsi" w:cstheme="majorBidi"/>
            <w:sz w:val="35"/>
            <w:szCs w:val="35"/>
          </w:rPr>
          <w:fldChar w:fldCharType="end"/>
        </w:r>
        <w:r>
          <w:rPr>
            <w:rFonts w:asciiTheme="majorHAnsi" w:eastAsiaTheme="majorEastAsia" w:hAnsiTheme="majorHAnsi" w:cs="Cambria"/>
            <w:sz w:val="35"/>
            <w:szCs w:val="35"/>
            <w:cs/>
            <w:lang w:val="th-TH"/>
          </w:rPr>
          <w:t xml:space="preserve"> ~</w:t>
        </w:r>
      </w:p>
    </w:sdtContent>
  </w:sdt>
  <w:p w:rsidR="00481155" w:rsidRDefault="0048115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77C4C"/>
    <w:multiLevelType w:val="multilevel"/>
    <w:tmpl w:val="97DE90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0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A4852"/>
    <w:rsid w:val="00151E76"/>
    <w:rsid w:val="001A115D"/>
    <w:rsid w:val="00302B12"/>
    <w:rsid w:val="00323172"/>
    <w:rsid w:val="00374351"/>
    <w:rsid w:val="00454390"/>
    <w:rsid w:val="00481155"/>
    <w:rsid w:val="005E2598"/>
    <w:rsid w:val="008B5743"/>
    <w:rsid w:val="00A2606B"/>
    <w:rsid w:val="00B178FB"/>
    <w:rsid w:val="00C05008"/>
    <w:rsid w:val="00DA4852"/>
    <w:rsid w:val="00F7506A"/>
    <w:rsid w:val="00FB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52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852"/>
    <w:rPr>
      <w:sz w:val="36"/>
      <w:szCs w:val="36"/>
    </w:rPr>
  </w:style>
  <w:style w:type="character" w:customStyle="1" w:styleId="a4">
    <w:name w:val="เนื้อความ อักขระ"/>
    <w:basedOn w:val="a0"/>
    <w:link w:val="a3"/>
    <w:rsid w:val="00DA4852"/>
    <w:rPr>
      <w:rFonts w:ascii="Angsana New" w:eastAsia="Cordia New" w:hAnsi="Angsana New" w:cs="Angsana New"/>
      <w:sz w:val="36"/>
      <w:szCs w:val="36"/>
    </w:rPr>
  </w:style>
  <w:style w:type="paragraph" w:styleId="a5">
    <w:name w:val="header"/>
    <w:basedOn w:val="a"/>
    <w:link w:val="a6"/>
    <w:uiPriority w:val="99"/>
    <w:rsid w:val="00DA4852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DA4852"/>
    <w:rPr>
      <w:rFonts w:ascii="Angsana New" w:eastAsia="Cordia New" w:hAnsi="Angsana New" w:cs="Angsana New"/>
      <w:sz w:val="32"/>
      <w:szCs w:val="32"/>
    </w:rPr>
  </w:style>
  <w:style w:type="character" w:styleId="a7">
    <w:name w:val="page number"/>
    <w:basedOn w:val="a0"/>
    <w:rsid w:val="00DA4852"/>
  </w:style>
  <w:style w:type="paragraph" w:styleId="a8">
    <w:name w:val="footer"/>
    <w:basedOn w:val="a"/>
    <w:link w:val="a9"/>
    <w:uiPriority w:val="99"/>
    <w:unhideWhenUsed/>
    <w:rsid w:val="00F7506A"/>
    <w:pPr>
      <w:tabs>
        <w:tab w:val="center" w:pos="4680"/>
        <w:tab w:val="right" w:pos="9360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F7506A"/>
    <w:rPr>
      <w:rFonts w:ascii="Angsana New" w:eastAsia="Cordia New" w:hAnsi="Angsana New" w:cs="Angsana New"/>
      <w:sz w:val="32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481155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481155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6AF4A-3F97-4CD7-B93B-C5EE18AD5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Service 99-99-9999</Company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</dc:creator>
  <cp:lastModifiedBy>Acer</cp:lastModifiedBy>
  <cp:revision>7</cp:revision>
  <dcterms:created xsi:type="dcterms:W3CDTF">2015-04-22T04:57:00Z</dcterms:created>
  <dcterms:modified xsi:type="dcterms:W3CDTF">2020-07-25T12:48:00Z</dcterms:modified>
</cp:coreProperties>
</file>